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0C3" w:rsidRPr="008D711C" w:rsidRDefault="00F200C3" w:rsidP="00095825">
      <w:pPr>
        <w:pStyle w:val="a7"/>
        <w:rPr>
          <w:rFonts w:eastAsiaTheme="minorHAnsi"/>
          <w:b/>
        </w:rPr>
      </w:pPr>
      <w:r w:rsidRPr="008D711C">
        <w:rPr>
          <w:rFonts w:eastAsiaTheme="minorHAnsi" w:hint="eastAsia"/>
          <w:b/>
        </w:rPr>
        <w:t>第一回島田市観光戦略プラン策定協議会</w:t>
      </w:r>
      <w:r w:rsidR="002A11D8">
        <w:rPr>
          <w:rFonts w:eastAsiaTheme="minorHAnsi" w:hint="eastAsia"/>
          <w:b/>
        </w:rPr>
        <w:t xml:space="preserve">　議事概要</w:t>
      </w:r>
    </w:p>
    <w:p w:rsidR="00F200C3" w:rsidRPr="008D711C" w:rsidRDefault="00F200C3" w:rsidP="00F200C3">
      <w:pPr>
        <w:jc w:val="right"/>
        <w:rPr>
          <w:rFonts w:eastAsiaTheme="minorHAnsi"/>
        </w:rPr>
      </w:pPr>
      <w:r w:rsidRPr="008D711C">
        <w:rPr>
          <w:rFonts w:eastAsiaTheme="minorHAnsi" w:hint="eastAsia"/>
        </w:rPr>
        <w:t xml:space="preserve">　</w:t>
      </w:r>
      <w:r w:rsidR="001F3DF9" w:rsidRPr="008D711C">
        <w:rPr>
          <w:rFonts w:eastAsiaTheme="minorHAnsi" w:hint="eastAsia"/>
        </w:rPr>
        <w:t xml:space="preserve">令和元年８月２日（金）　</w:t>
      </w:r>
      <w:r w:rsidR="001F3DF9" w:rsidRPr="008D711C">
        <w:rPr>
          <w:rFonts w:eastAsiaTheme="minorHAnsi"/>
        </w:rPr>
        <w:t>14:00～16:00</w:t>
      </w:r>
    </w:p>
    <w:p w:rsidR="00F200C3" w:rsidRPr="008D711C" w:rsidRDefault="007572D5" w:rsidP="008E640E">
      <w:pPr>
        <w:wordWrap w:val="0"/>
        <w:jc w:val="right"/>
        <w:rPr>
          <w:rFonts w:eastAsiaTheme="minorHAnsi"/>
          <w:lang w:eastAsia="zh-TW"/>
        </w:rPr>
      </w:pPr>
      <w:r>
        <w:rPr>
          <w:rFonts w:eastAsiaTheme="minorHAnsi" w:hint="eastAsia"/>
        </w:rPr>
        <w:t>島田</w:t>
      </w:r>
      <w:r w:rsidR="001F3DF9" w:rsidRPr="008D711C">
        <w:rPr>
          <w:rFonts w:eastAsiaTheme="minorHAnsi" w:hint="eastAsia"/>
          <w:lang w:eastAsia="zh-TW"/>
        </w:rPr>
        <w:t>市役所会議棟</w:t>
      </w:r>
      <w:r w:rsidR="008E640E">
        <w:rPr>
          <w:rFonts w:eastAsiaTheme="minorHAnsi" w:hint="eastAsia"/>
        </w:rPr>
        <w:t xml:space="preserve">　大会議室</w:t>
      </w:r>
    </w:p>
    <w:p w:rsidR="00F200C3" w:rsidRPr="008D711C" w:rsidRDefault="00F200C3" w:rsidP="00F200C3">
      <w:pPr>
        <w:pStyle w:val="a3"/>
        <w:rPr>
          <w:rFonts w:eastAsiaTheme="minorHAnsi"/>
          <w:lang w:eastAsia="zh-TW"/>
        </w:rPr>
      </w:pPr>
      <w:r w:rsidRPr="008D711C">
        <w:rPr>
          <w:rFonts w:eastAsiaTheme="minorHAnsi" w:hint="eastAsia"/>
          <w:lang w:eastAsia="zh-TW"/>
        </w:rPr>
        <w:t>１．開　会</w:t>
      </w:r>
    </w:p>
    <w:p w:rsidR="00F200C3" w:rsidRPr="008D711C" w:rsidRDefault="00F200C3" w:rsidP="00F200C3">
      <w:pPr>
        <w:pStyle w:val="a3"/>
        <w:rPr>
          <w:rFonts w:eastAsiaTheme="minorHAnsi"/>
          <w:lang w:eastAsia="zh-TW"/>
        </w:rPr>
      </w:pPr>
      <w:r w:rsidRPr="008D711C">
        <w:rPr>
          <w:rFonts w:eastAsiaTheme="minorHAnsi" w:hint="eastAsia"/>
          <w:lang w:eastAsia="zh-TW"/>
        </w:rPr>
        <w:t>２．挨　拶</w:t>
      </w:r>
    </w:p>
    <w:p w:rsidR="00F200C3" w:rsidRPr="008D711C" w:rsidRDefault="00F200C3" w:rsidP="00F200C3">
      <w:pPr>
        <w:pStyle w:val="a3"/>
        <w:rPr>
          <w:rFonts w:eastAsiaTheme="minorHAnsi"/>
          <w:lang w:eastAsia="zh-TW"/>
        </w:rPr>
      </w:pPr>
      <w:r w:rsidRPr="008D711C">
        <w:rPr>
          <w:rFonts w:eastAsiaTheme="minorHAnsi" w:hint="eastAsia"/>
          <w:lang w:eastAsia="zh-TW"/>
        </w:rPr>
        <w:t>３．委員自己紹介</w:t>
      </w:r>
    </w:p>
    <w:p w:rsidR="00F200C3" w:rsidRPr="008D711C" w:rsidRDefault="00F200C3" w:rsidP="00F200C3">
      <w:pPr>
        <w:pStyle w:val="a3"/>
        <w:rPr>
          <w:rFonts w:eastAsiaTheme="minorHAnsi"/>
        </w:rPr>
      </w:pPr>
      <w:r w:rsidRPr="008D711C">
        <w:rPr>
          <w:rFonts w:eastAsiaTheme="minorHAnsi" w:hint="eastAsia"/>
        </w:rPr>
        <w:t>４．議　事</w:t>
      </w:r>
    </w:p>
    <w:p w:rsidR="00F200C3" w:rsidRPr="008D711C" w:rsidRDefault="00F200C3" w:rsidP="00F200C3">
      <w:pPr>
        <w:pStyle w:val="a3"/>
        <w:rPr>
          <w:rFonts w:eastAsiaTheme="minorHAnsi"/>
        </w:rPr>
      </w:pPr>
      <w:r w:rsidRPr="008D711C">
        <w:rPr>
          <w:rFonts w:eastAsiaTheme="minorHAnsi" w:hint="eastAsia"/>
        </w:rPr>
        <w:t xml:space="preserve">　(1)会議の設置について</w:t>
      </w:r>
    </w:p>
    <w:p w:rsidR="00F200C3" w:rsidRPr="008D711C" w:rsidRDefault="00F200C3" w:rsidP="00F200C3">
      <w:pPr>
        <w:pStyle w:val="a3"/>
        <w:rPr>
          <w:rFonts w:eastAsiaTheme="minorHAnsi"/>
        </w:rPr>
      </w:pPr>
      <w:r w:rsidRPr="008D711C">
        <w:rPr>
          <w:rFonts w:eastAsiaTheme="minorHAnsi" w:hint="eastAsia"/>
        </w:rPr>
        <w:t xml:space="preserve">　(2)会長、副会長の選任について</w:t>
      </w:r>
    </w:p>
    <w:p w:rsidR="00F200C3" w:rsidRPr="008D711C" w:rsidRDefault="00F200C3" w:rsidP="00F200C3">
      <w:pPr>
        <w:pStyle w:val="a3"/>
        <w:rPr>
          <w:rFonts w:eastAsiaTheme="minorHAnsi"/>
        </w:rPr>
      </w:pPr>
      <w:r w:rsidRPr="008D711C">
        <w:rPr>
          <w:rFonts w:eastAsiaTheme="minorHAnsi" w:hint="eastAsia"/>
        </w:rPr>
        <w:t xml:space="preserve">　(3)観光戦略プラン策定概要について</w:t>
      </w:r>
    </w:p>
    <w:p w:rsidR="00F200C3" w:rsidRPr="008D711C" w:rsidRDefault="00F200C3" w:rsidP="00F200C3">
      <w:pPr>
        <w:pStyle w:val="a3"/>
        <w:rPr>
          <w:rFonts w:eastAsiaTheme="minorHAnsi"/>
        </w:rPr>
      </w:pPr>
      <w:r w:rsidRPr="008D711C">
        <w:rPr>
          <w:rFonts w:eastAsiaTheme="minorHAnsi" w:hint="eastAsia"/>
        </w:rPr>
        <w:t xml:space="preserve">　　・戦略プランの構成、特徴について</w:t>
      </w:r>
    </w:p>
    <w:p w:rsidR="00F200C3" w:rsidRPr="008D711C" w:rsidRDefault="00F200C3" w:rsidP="00F200C3">
      <w:pPr>
        <w:pStyle w:val="a3"/>
        <w:rPr>
          <w:rFonts w:eastAsiaTheme="minorHAnsi"/>
        </w:rPr>
      </w:pPr>
      <w:r w:rsidRPr="008D711C">
        <w:rPr>
          <w:rFonts w:eastAsiaTheme="minorHAnsi" w:hint="eastAsia"/>
        </w:rPr>
        <w:t xml:space="preserve">　　・デジタルマーケティングの導入について</w:t>
      </w:r>
    </w:p>
    <w:p w:rsidR="00F200C3" w:rsidRPr="008D711C" w:rsidRDefault="00F200C3" w:rsidP="00F200C3">
      <w:pPr>
        <w:pStyle w:val="a3"/>
        <w:rPr>
          <w:rFonts w:eastAsiaTheme="minorHAnsi"/>
        </w:rPr>
      </w:pPr>
      <w:r w:rsidRPr="008D711C">
        <w:rPr>
          <w:rFonts w:eastAsiaTheme="minorHAnsi" w:hint="eastAsia"/>
        </w:rPr>
        <w:t xml:space="preserve">　　・作業スケジュールについて</w:t>
      </w:r>
    </w:p>
    <w:p w:rsidR="00F200C3" w:rsidRPr="008D711C" w:rsidRDefault="00F200C3" w:rsidP="00F200C3">
      <w:pPr>
        <w:pStyle w:val="a3"/>
        <w:rPr>
          <w:rFonts w:eastAsiaTheme="minorHAnsi"/>
        </w:rPr>
      </w:pPr>
      <w:r w:rsidRPr="008D711C">
        <w:rPr>
          <w:rFonts w:eastAsiaTheme="minorHAnsi" w:hint="eastAsia"/>
        </w:rPr>
        <w:t xml:space="preserve">　(4)観光戦略プランに関する協議</w:t>
      </w:r>
    </w:p>
    <w:p w:rsidR="00F200C3" w:rsidRPr="008D711C" w:rsidRDefault="00F200C3" w:rsidP="00F200C3">
      <w:pPr>
        <w:pStyle w:val="a3"/>
        <w:rPr>
          <w:rFonts w:eastAsiaTheme="minorHAnsi"/>
        </w:rPr>
      </w:pPr>
      <w:r w:rsidRPr="008D711C">
        <w:rPr>
          <w:rFonts w:eastAsiaTheme="minorHAnsi" w:hint="eastAsia"/>
        </w:rPr>
        <w:t xml:space="preserve">　　・序章文案について</w:t>
      </w:r>
    </w:p>
    <w:p w:rsidR="00F200C3" w:rsidRPr="008D711C" w:rsidRDefault="00F200C3" w:rsidP="00F200C3">
      <w:pPr>
        <w:pStyle w:val="a3"/>
        <w:rPr>
          <w:rFonts w:eastAsiaTheme="minorHAnsi"/>
        </w:rPr>
      </w:pPr>
      <w:r w:rsidRPr="008D711C">
        <w:rPr>
          <w:rFonts w:eastAsiaTheme="minorHAnsi" w:hint="eastAsia"/>
        </w:rPr>
        <w:t xml:space="preserve">　　・第一章骨子（基礎調査の概要）について</w:t>
      </w:r>
    </w:p>
    <w:p w:rsidR="00F200C3" w:rsidRPr="008D711C" w:rsidRDefault="00F200C3" w:rsidP="00F200C3">
      <w:pPr>
        <w:pStyle w:val="a3"/>
        <w:rPr>
          <w:rFonts w:eastAsiaTheme="minorHAnsi"/>
        </w:rPr>
      </w:pPr>
      <w:r w:rsidRPr="008D711C">
        <w:rPr>
          <w:rFonts w:eastAsiaTheme="minorHAnsi" w:hint="eastAsia"/>
        </w:rPr>
        <w:t>５．その他</w:t>
      </w:r>
    </w:p>
    <w:p w:rsidR="00F200C3" w:rsidRPr="008D711C" w:rsidRDefault="00F200C3" w:rsidP="00F200C3">
      <w:pPr>
        <w:pStyle w:val="a3"/>
        <w:rPr>
          <w:rFonts w:eastAsiaTheme="minorHAnsi"/>
        </w:rPr>
      </w:pPr>
      <w:r w:rsidRPr="008D711C">
        <w:rPr>
          <w:rFonts w:eastAsiaTheme="minorHAnsi" w:hint="eastAsia"/>
        </w:rPr>
        <w:t xml:space="preserve">　　・次回以降の会議日程</w:t>
      </w:r>
    </w:p>
    <w:p w:rsidR="00F200C3" w:rsidRPr="008D711C" w:rsidRDefault="00F200C3" w:rsidP="00F200C3">
      <w:pPr>
        <w:pStyle w:val="a3"/>
        <w:rPr>
          <w:rFonts w:eastAsiaTheme="minorHAnsi"/>
        </w:rPr>
      </w:pPr>
      <w:r w:rsidRPr="008D711C">
        <w:rPr>
          <w:rFonts w:eastAsiaTheme="minorHAnsi" w:hint="eastAsia"/>
        </w:rPr>
        <w:t>６．閉　会</w:t>
      </w:r>
    </w:p>
    <w:p w:rsidR="00F200C3" w:rsidRPr="008D711C" w:rsidRDefault="00F200C3" w:rsidP="00F200C3">
      <w:pPr>
        <w:rPr>
          <w:rFonts w:eastAsiaTheme="minorHAnsi"/>
        </w:rPr>
      </w:pPr>
    </w:p>
    <w:p w:rsidR="00F200C3" w:rsidRPr="008D711C" w:rsidRDefault="00430595" w:rsidP="00F200C3">
      <w:pPr>
        <w:rPr>
          <w:rFonts w:eastAsiaTheme="minorHAnsi"/>
          <w:b/>
        </w:rPr>
      </w:pPr>
      <w:r w:rsidRPr="008D711C">
        <w:rPr>
          <w:rFonts w:eastAsiaTheme="minorHAnsi"/>
          <w:b/>
        </w:rPr>
        <w:t>I.</w:t>
      </w:r>
      <w:r w:rsidR="00F200C3" w:rsidRPr="008D711C">
        <w:rPr>
          <w:rFonts w:eastAsiaTheme="minorHAnsi"/>
          <w:b/>
        </w:rPr>
        <w:t>概要</w:t>
      </w:r>
    </w:p>
    <w:p w:rsidR="00F200C3" w:rsidRPr="008D711C" w:rsidRDefault="00F200C3" w:rsidP="00F200C3">
      <w:pPr>
        <w:rPr>
          <w:rFonts w:eastAsiaTheme="minorHAnsi"/>
        </w:rPr>
      </w:pPr>
      <w:r w:rsidRPr="008D711C">
        <w:rPr>
          <w:rFonts w:eastAsiaTheme="minorHAnsi" w:hint="eastAsia"/>
        </w:rPr>
        <w:t>島田市観光戦略プランを策定するにあたり、必要な事項を協議するための島田市観光戦略プラン策定協議会を開催。</w:t>
      </w:r>
    </w:p>
    <w:p w:rsidR="00F200C3" w:rsidRPr="008D711C" w:rsidRDefault="00F200C3" w:rsidP="00F200C3">
      <w:pPr>
        <w:rPr>
          <w:rFonts w:eastAsiaTheme="minorHAnsi"/>
        </w:rPr>
      </w:pPr>
    </w:p>
    <w:p w:rsidR="00F200C3" w:rsidRPr="008D711C" w:rsidRDefault="00430595" w:rsidP="00F200C3">
      <w:pPr>
        <w:rPr>
          <w:rFonts w:eastAsiaTheme="minorHAnsi"/>
          <w:b/>
          <w:lang w:eastAsia="zh-TW"/>
        </w:rPr>
      </w:pPr>
      <w:r w:rsidRPr="008D711C">
        <w:rPr>
          <w:rFonts w:eastAsiaTheme="minorHAnsi"/>
          <w:b/>
          <w:lang w:eastAsia="zh-TW"/>
        </w:rPr>
        <w:t>II.</w:t>
      </w:r>
      <w:r w:rsidR="00F200C3" w:rsidRPr="008D711C">
        <w:rPr>
          <w:rFonts w:eastAsiaTheme="minorHAnsi"/>
          <w:b/>
          <w:lang w:eastAsia="zh-TW"/>
        </w:rPr>
        <w:t>出席確認（敬称略。順不同）</w:t>
      </w:r>
    </w:p>
    <w:p w:rsidR="00F200C3" w:rsidRDefault="00F200C3" w:rsidP="00F200C3">
      <w:pPr>
        <w:rPr>
          <w:rFonts w:eastAsia="PMingLiU"/>
          <w:lang w:eastAsia="zh-TW"/>
        </w:rPr>
      </w:pPr>
      <w:r w:rsidRPr="008D711C">
        <w:rPr>
          <w:rFonts w:eastAsiaTheme="minorHAnsi" w:hint="eastAsia"/>
          <w:lang w:eastAsia="zh-TW"/>
        </w:rPr>
        <w:t>高山靖子、出川恭子、三浦忠司、伊藤和則、谷津基弘、塚本昭、浅井雅広、塚本一成、法月秀登、杉本真美、佐藤洋行、土屋義明、勝岡聖子、村木智裕</w:t>
      </w:r>
    </w:p>
    <w:p w:rsidR="00556522" w:rsidRPr="00556522" w:rsidRDefault="00556522" w:rsidP="00F200C3">
      <w:pPr>
        <w:rPr>
          <w:rFonts w:eastAsia="PMingLiU"/>
          <w:lang w:eastAsia="zh-TW"/>
        </w:rPr>
      </w:pPr>
      <w:r>
        <w:rPr>
          <w:rFonts w:asciiTheme="minorEastAsia" w:hAnsiTheme="minorEastAsia" w:hint="eastAsia"/>
        </w:rPr>
        <w:t>（欠席　吉田優太）</w:t>
      </w:r>
    </w:p>
    <w:p w:rsidR="00556522" w:rsidRPr="00556522" w:rsidRDefault="00556522" w:rsidP="00F200C3">
      <w:pPr>
        <w:rPr>
          <w:rFonts w:eastAsia="PMingLiU"/>
          <w:lang w:eastAsia="zh-TW"/>
        </w:rPr>
      </w:pPr>
      <w:r>
        <w:rPr>
          <w:rFonts w:asciiTheme="minorEastAsia" w:hAnsiTheme="minorEastAsia" w:hint="eastAsia"/>
        </w:rPr>
        <w:t>産業観光部　谷河部長</w:t>
      </w:r>
    </w:p>
    <w:p w:rsidR="00556522" w:rsidRDefault="00556522" w:rsidP="00F200C3">
      <w:pPr>
        <w:rPr>
          <w:rFonts w:asciiTheme="minorEastAsia" w:hAnsiTheme="minorEastAsia"/>
        </w:rPr>
      </w:pPr>
      <w:r>
        <w:rPr>
          <w:rFonts w:asciiTheme="minorEastAsia" w:hAnsiTheme="minorEastAsia" w:hint="eastAsia"/>
        </w:rPr>
        <w:t>事務局（観光課　佐藤課長、鈴木係長、佐藤主事、秋山書記、大畑書記）</w:t>
      </w:r>
    </w:p>
    <w:p w:rsidR="00556522" w:rsidRDefault="00556522" w:rsidP="00F200C3">
      <w:pPr>
        <w:rPr>
          <w:rFonts w:asciiTheme="minorEastAsia" w:hAnsiTheme="minorEastAsia"/>
        </w:rPr>
      </w:pPr>
      <w:r>
        <w:rPr>
          <w:rFonts w:asciiTheme="minorEastAsia" w:hAnsiTheme="minorEastAsia" w:hint="eastAsia"/>
        </w:rPr>
        <w:t>策定支援業者　㈱</w:t>
      </w:r>
      <w:r w:rsidRPr="00556522">
        <w:rPr>
          <w:rFonts w:asciiTheme="minorEastAsia" w:hAnsiTheme="minorEastAsia" w:hint="eastAsia"/>
        </w:rPr>
        <w:t>マッキャンエリクソン</w:t>
      </w:r>
      <w:r>
        <w:rPr>
          <w:rFonts w:asciiTheme="minorEastAsia" w:hAnsiTheme="minorEastAsia" w:hint="eastAsia"/>
        </w:rPr>
        <w:t xml:space="preserve">　小林、斎藤</w:t>
      </w:r>
    </w:p>
    <w:p w:rsidR="00556522" w:rsidRDefault="00556522" w:rsidP="00F200C3">
      <w:pPr>
        <w:rPr>
          <w:rFonts w:asciiTheme="minorEastAsia" w:hAnsiTheme="minorEastAsia"/>
        </w:rPr>
      </w:pPr>
      <w:r>
        <w:rPr>
          <w:rFonts w:asciiTheme="minorEastAsia" w:hAnsiTheme="minorEastAsia" w:hint="eastAsia"/>
        </w:rPr>
        <w:t xml:space="preserve">　　　　　　　㈱ヴァリューズ　</w:t>
      </w:r>
      <w:r w:rsidRPr="00556522">
        <w:rPr>
          <w:rFonts w:asciiTheme="minorEastAsia" w:hAnsiTheme="minorEastAsia" w:hint="eastAsia"/>
        </w:rPr>
        <w:t>竹本</w:t>
      </w:r>
    </w:p>
    <w:p w:rsidR="008E640E" w:rsidRPr="008E640E" w:rsidRDefault="008E640E" w:rsidP="00F200C3">
      <w:pPr>
        <w:rPr>
          <w:rFonts w:eastAsia="PMingLiU"/>
          <w:lang w:eastAsia="zh-TW"/>
        </w:rPr>
      </w:pPr>
      <w:r>
        <w:rPr>
          <w:rFonts w:asciiTheme="minorEastAsia" w:hAnsiTheme="minorEastAsia" w:hint="eastAsia"/>
        </w:rPr>
        <w:t xml:space="preserve">　　　　　　　㈱地域ブランディング研究所　吉田、石川</w:t>
      </w:r>
    </w:p>
    <w:p w:rsidR="001F3DF9" w:rsidRPr="008D711C" w:rsidRDefault="001F3DF9" w:rsidP="00F200C3">
      <w:pPr>
        <w:rPr>
          <w:rFonts w:eastAsiaTheme="minorHAnsi"/>
          <w:lang w:eastAsia="zh-TW"/>
        </w:rPr>
      </w:pPr>
    </w:p>
    <w:p w:rsidR="001F3DF9" w:rsidRPr="008D711C" w:rsidRDefault="001F3DF9" w:rsidP="00F200C3">
      <w:pPr>
        <w:rPr>
          <w:rFonts w:eastAsiaTheme="minorHAnsi"/>
          <w:lang w:eastAsia="zh-TW"/>
        </w:rPr>
      </w:pPr>
    </w:p>
    <w:p w:rsidR="001F3DF9" w:rsidRPr="008D711C" w:rsidRDefault="001F3DF9" w:rsidP="00F200C3">
      <w:pPr>
        <w:rPr>
          <w:rFonts w:eastAsiaTheme="minorHAnsi"/>
          <w:lang w:eastAsia="zh-TW"/>
        </w:rPr>
      </w:pPr>
    </w:p>
    <w:p w:rsidR="00A6750E" w:rsidRDefault="00A6750E" w:rsidP="00A6750E">
      <w:pPr>
        <w:rPr>
          <w:rFonts w:eastAsiaTheme="minorHAnsi"/>
          <w:b/>
        </w:rPr>
      </w:pPr>
      <w:r w:rsidRPr="008D711C">
        <w:rPr>
          <w:rFonts w:eastAsiaTheme="minorHAnsi"/>
          <w:b/>
        </w:rPr>
        <w:lastRenderedPageBreak/>
        <w:t>III.</w:t>
      </w:r>
      <w:r>
        <w:rPr>
          <w:rFonts w:eastAsiaTheme="minorHAnsi" w:hint="eastAsia"/>
          <w:b/>
        </w:rPr>
        <w:t>会長・副会長選出</w:t>
      </w:r>
    </w:p>
    <w:p w:rsidR="00A6750E" w:rsidRPr="00A6750E" w:rsidRDefault="00A6750E" w:rsidP="00A6750E">
      <w:pPr>
        <w:rPr>
          <w:rFonts w:eastAsiaTheme="minorHAnsi"/>
        </w:rPr>
      </w:pPr>
      <w:r w:rsidRPr="00A6750E">
        <w:rPr>
          <w:rFonts w:eastAsiaTheme="minorHAnsi" w:hint="eastAsia"/>
        </w:rPr>
        <w:t xml:space="preserve">　委員の互選により、会長に高山委員、副会長に三浦委員が選出された。</w:t>
      </w:r>
    </w:p>
    <w:p w:rsidR="00A6750E" w:rsidRDefault="00A6750E" w:rsidP="00F200C3">
      <w:pPr>
        <w:rPr>
          <w:rFonts w:eastAsiaTheme="minorHAnsi"/>
          <w:b/>
        </w:rPr>
      </w:pPr>
    </w:p>
    <w:p w:rsidR="00F200C3" w:rsidRDefault="00A6750E" w:rsidP="00F200C3">
      <w:pPr>
        <w:rPr>
          <w:rFonts w:eastAsiaTheme="minorHAnsi"/>
          <w:b/>
        </w:rPr>
      </w:pPr>
      <w:r>
        <w:rPr>
          <w:rFonts w:eastAsiaTheme="minorHAnsi" w:hint="eastAsia"/>
          <w:b/>
        </w:rPr>
        <w:t>Ⅳ</w:t>
      </w:r>
      <w:r w:rsidR="00430595" w:rsidRPr="008D711C">
        <w:rPr>
          <w:rFonts w:eastAsiaTheme="minorHAnsi"/>
          <w:b/>
        </w:rPr>
        <w:t>.</w:t>
      </w:r>
      <w:r w:rsidR="00430595" w:rsidRPr="008D711C">
        <w:rPr>
          <w:rFonts w:eastAsiaTheme="minorHAnsi" w:hint="eastAsia"/>
          <w:b/>
        </w:rPr>
        <w:t>議題</w:t>
      </w:r>
    </w:p>
    <w:p w:rsidR="008E640E" w:rsidRPr="008D711C" w:rsidRDefault="008E640E" w:rsidP="00F200C3">
      <w:pPr>
        <w:rPr>
          <w:rFonts w:eastAsiaTheme="minorHAnsi"/>
          <w:b/>
        </w:rPr>
      </w:pPr>
      <w:r>
        <w:rPr>
          <w:rFonts w:eastAsiaTheme="minorHAnsi" w:hint="eastAsia"/>
          <w:b/>
        </w:rPr>
        <w:t xml:space="preserve">　</w:t>
      </w:r>
      <w:r w:rsidR="00AA19FF">
        <w:rPr>
          <w:rFonts w:eastAsiaTheme="minorHAnsi" w:hint="eastAsia"/>
        </w:rPr>
        <w:t>事務局から</w:t>
      </w:r>
      <w:bookmarkStart w:id="0" w:name="_GoBack"/>
      <w:bookmarkEnd w:id="0"/>
      <w:r w:rsidRPr="00A6750E">
        <w:rPr>
          <w:rFonts w:eastAsiaTheme="minorHAnsi" w:hint="eastAsia"/>
        </w:rPr>
        <w:t>資料に基づいて、島田市観光戦略プランの策定の目的、スケジュール及び体制等について説明がされた。</w:t>
      </w:r>
      <w:r w:rsidR="00A6750E">
        <w:rPr>
          <w:rFonts w:eastAsiaTheme="minorHAnsi" w:hint="eastAsia"/>
        </w:rPr>
        <w:t>次に、島田市観光戦略プラン</w:t>
      </w:r>
      <w:r w:rsidR="00AC63FD">
        <w:rPr>
          <w:rFonts w:eastAsiaTheme="minorHAnsi" w:hint="eastAsia"/>
        </w:rPr>
        <w:t>及び</w:t>
      </w:r>
      <w:r w:rsidR="00A6750E">
        <w:rPr>
          <w:rFonts w:eastAsiaTheme="minorHAnsi" w:hint="eastAsia"/>
        </w:rPr>
        <w:t>島田市の観光への思いについて、出席委員に発表していただいた。主な意見は以下のとおり。</w:t>
      </w:r>
    </w:p>
    <w:p w:rsidR="00720218" w:rsidRPr="008D711C" w:rsidRDefault="00720218" w:rsidP="00F200C3">
      <w:pPr>
        <w:rPr>
          <w:rFonts w:eastAsiaTheme="minorHAnsi"/>
        </w:rPr>
      </w:pPr>
    </w:p>
    <w:p w:rsidR="00430595" w:rsidRPr="008D711C" w:rsidRDefault="00720218" w:rsidP="00F200C3">
      <w:pPr>
        <w:rPr>
          <w:rFonts w:eastAsiaTheme="minorHAnsi"/>
        </w:rPr>
      </w:pPr>
      <w:r w:rsidRPr="008D711C">
        <w:rPr>
          <w:rFonts w:eastAsiaTheme="minorHAnsi" w:hint="eastAsia"/>
        </w:rPr>
        <w:t>■観光プランの策定について</w:t>
      </w:r>
    </w:p>
    <w:p w:rsidR="00F200C3" w:rsidRPr="008D711C" w:rsidRDefault="00430595" w:rsidP="00F200C3">
      <w:pPr>
        <w:rPr>
          <w:rFonts w:eastAsiaTheme="minorHAnsi"/>
        </w:rPr>
      </w:pPr>
      <w:r w:rsidRPr="008D711C">
        <w:rPr>
          <w:rFonts w:eastAsiaTheme="minorHAnsi" w:hint="eastAsia"/>
        </w:rPr>
        <w:t>・</w:t>
      </w:r>
      <w:r w:rsidR="00F200C3" w:rsidRPr="008D711C">
        <w:rPr>
          <w:rFonts w:eastAsiaTheme="minorHAnsi" w:hint="eastAsia"/>
        </w:rPr>
        <w:t>マーケティングの考えに基づいて「観光で稼ぐ」ということが、なぜ必要なのかという点について</w:t>
      </w:r>
      <w:r w:rsidR="00892447">
        <w:rPr>
          <w:rFonts w:eastAsiaTheme="minorHAnsi" w:hint="eastAsia"/>
        </w:rPr>
        <w:t>もう</w:t>
      </w:r>
      <w:r w:rsidR="00F200C3" w:rsidRPr="008D711C">
        <w:rPr>
          <w:rFonts w:eastAsiaTheme="minorHAnsi" w:hint="eastAsia"/>
        </w:rPr>
        <w:t>少し丁寧に記載したほうが良い。</w:t>
      </w:r>
      <w:r w:rsidRPr="008D711C">
        <w:rPr>
          <w:rFonts w:eastAsiaTheme="minorHAnsi" w:hint="eastAsia"/>
        </w:rPr>
        <w:t>最近の</w:t>
      </w:r>
      <w:r w:rsidR="00F200C3" w:rsidRPr="008D711C">
        <w:rPr>
          <w:rFonts w:eastAsiaTheme="minorHAnsi" w:hint="eastAsia"/>
        </w:rPr>
        <w:t>傾向として</w:t>
      </w:r>
      <w:r w:rsidRPr="008D711C">
        <w:rPr>
          <w:rFonts w:eastAsiaTheme="minorHAnsi" w:hint="eastAsia"/>
        </w:rPr>
        <w:t>は、</w:t>
      </w:r>
      <w:r w:rsidR="00F200C3" w:rsidRPr="008D711C">
        <w:rPr>
          <w:rFonts w:eastAsiaTheme="minorHAnsi" w:hint="eastAsia"/>
        </w:rPr>
        <w:t>団体旅</w:t>
      </w:r>
      <w:r w:rsidRPr="008D711C">
        <w:rPr>
          <w:rFonts w:eastAsiaTheme="minorHAnsi" w:hint="eastAsia"/>
        </w:rPr>
        <w:t>行だけでなく</w:t>
      </w:r>
      <w:r w:rsidR="00F200C3" w:rsidRPr="008D711C">
        <w:rPr>
          <w:rFonts w:eastAsiaTheme="minorHAnsi" w:hint="eastAsia"/>
        </w:rPr>
        <w:t>個人旅行</w:t>
      </w:r>
      <w:r w:rsidRPr="008D711C">
        <w:rPr>
          <w:rFonts w:eastAsiaTheme="minorHAnsi" w:hint="eastAsia"/>
        </w:rPr>
        <w:t>の需要が増加しており、観光のニーズが多様化される中で</w:t>
      </w:r>
      <w:r w:rsidR="00F200C3" w:rsidRPr="008D711C">
        <w:rPr>
          <w:rFonts w:eastAsiaTheme="minorHAnsi" w:hint="eastAsia"/>
        </w:rPr>
        <w:t>マーケティング</w:t>
      </w:r>
      <w:r w:rsidRPr="008D711C">
        <w:rPr>
          <w:rFonts w:eastAsiaTheme="minorHAnsi" w:hint="eastAsia"/>
        </w:rPr>
        <w:t>を踏まえた分析やターゲット選定</w:t>
      </w:r>
      <w:r w:rsidR="00F200C3" w:rsidRPr="008D711C">
        <w:rPr>
          <w:rFonts w:eastAsiaTheme="minorHAnsi" w:hint="eastAsia"/>
        </w:rPr>
        <w:t>が必要になったという記載があったほうが良いのではないか。</w:t>
      </w:r>
    </w:p>
    <w:p w:rsidR="00430595" w:rsidRPr="008D711C" w:rsidRDefault="00430595" w:rsidP="00F200C3">
      <w:pPr>
        <w:rPr>
          <w:rFonts w:eastAsiaTheme="minorHAnsi"/>
        </w:rPr>
      </w:pPr>
    </w:p>
    <w:p w:rsidR="00F200C3" w:rsidRPr="008D711C" w:rsidRDefault="00430595" w:rsidP="00F200C3">
      <w:pPr>
        <w:rPr>
          <w:rFonts w:eastAsiaTheme="minorHAnsi"/>
        </w:rPr>
      </w:pPr>
      <w:r w:rsidRPr="008D711C">
        <w:rPr>
          <w:rFonts w:eastAsiaTheme="minorHAnsi" w:hint="eastAsia"/>
        </w:rPr>
        <w:t>・</w:t>
      </w:r>
      <w:r w:rsidR="00F200C3" w:rsidRPr="008D711C">
        <w:rPr>
          <w:rFonts w:eastAsiaTheme="minorHAnsi" w:hint="eastAsia"/>
        </w:rPr>
        <w:t>観光＝食の観点も踏まえて考えてほしい。</w:t>
      </w:r>
      <w:r w:rsidRPr="008D711C">
        <w:rPr>
          <w:rFonts w:eastAsiaTheme="minorHAnsi" w:hint="eastAsia"/>
        </w:rPr>
        <w:t>現在は、インバウンドを受け入れるため</w:t>
      </w:r>
      <w:r w:rsidR="00F200C3" w:rsidRPr="008D711C">
        <w:rPr>
          <w:rFonts w:eastAsiaTheme="minorHAnsi" w:hint="eastAsia"/>
        </w:rPr>
        <w:t>ムスリムの人への食事提供も勉強している。</w:t>
      </w:r>
    </w:p>
    <w:p w:rsidR="00A6750E" w:rsidRDefault="00A6750E" w:rsidP="00A6750E">
      <w:pPr>
        <w:ind w:firstLine="210"/>
        <w:rPr>
          <w:rFonts w:eastAsiaTheme="minorHAnsi"/>
        </w:rPr>
      </w:pPr>
      <w:r>
        <w:rPr>
          <w:rFonts w:eastAsiaTheme="minorHAnsi" w:hint="eastAsia"/>
        </w:rPr>
        <w:t>→㈱地域ブランディングからの回答</w:t>
      </w:r>
    </w:p>
    <w:p w:rsidR="00F200C3" w:rsidRPr="008D711C" w:rsidRDefault="00F200C3" w:rsidP="00A6750E">
      <w:pPr>
        <w:ind w:left="420" w:firstLine="210"/>
        <w:rPr>
          <w:rFonts w:eastAsiaTheme="minorHAnsi"/>
        </w:rPr>
      </w:pPr>
      <w:r w:rsidRPr="008D711C">
        <w:rPr>
          <w:rFonts w:eastAsiaTheme="minorHAnsi" w:hint="eastAsia"/>
        </w:rPr>
        <w:t>来週以降</w:t>
      </w:r>
      <w:r w:rsidR="00430595" w:rsidRPr="008D711C">
        <w:rPr>
          <w:rFonts w:eastAsiaTheme="minorHAnsi" w:hint="eastAsia"/>
        </w:rPr>
        <w:t>(令和元年8月4日以降)</w:t>
      </w:r>
      <w:r w:rsidRPr="008D711C">
        <w:rPr>
          <w:rFonts w:eastAsiaTheme="minorHAnsi" w:hint="eastAsia"/>
        </w:rPr>
        <w:t>、</w:t>
      </w:r>
      <w:r w:rsidR="00430595" w:rsidRPr="008D711C">
        <w:rPr>
          <w:rFonts w:eastAsiaTheme="minorHAnsi" w:hint="eastAsia"/>
        </w:rPr>
        <w:t>関係各所に</w:t>
      </w:r>
      <w:r w:rsidR="00D81051" w:rsidRPr="008D711C">
        <w:rPr>
          <w:rFonts w:eastAsiaTheme="minorHAnsi" w:hint="eastAsia"/>
        </w:rPr>
        <w:t>ヒアリングに伺うことで</w:t>
      </w:r>
      <w:r w:rsidR="00892447">
        <w:rPr>
          <w:rFonts w:eastAsiaTheme="minorHAnsi" w:hint="eastAsia"/>
        </w:rPr>
        <w:t>、観光として打ち出していける</w:t>
      </w:r>
      <w:r w:rsidR="00D81051" w:rsidRPr="008D711C">
        <w:rPr>
          <w:rFonts w:eastAsiaTheme="minorHAnsi" w:hint="eastAsia"/>
        </w:rPr>
        <w:t>コンテンツを見出し、</w:t>
      </w:r>
      <w:r w:rsidR="00892447">
        <w:rPr>
          <w:rFonts w:eastAsiaTheme="minorHAnsi" w:hint="eastAsia"/>
        </w:rPr>
        <w:t>それらの可能性についても調査を行っていく</w:t>
      </w:r>
      <w:r w:rsidR="00D81051" w:rsidRPr="008D711C">
        <w:rPr>
          <w:rFonts w:eastAsiaTheme="minorHAnsi" w:hint="eastAsia"/>
        </w:rPr>
        <w:t>予定</w:t>
      </w:r>
      <w:r w:rsidRPr="008D711C">
        <w:rPr>
          <w:rFonts w:eastAsiaTheme="minorHAnsi" w:hint="eastAsia"/>
        </w:rPr>
        <w:t>。</w:t>
      </w:r>
    </w:p>
    <w:p w:rsidR="00430595" w:rsidRPr="008D711C" w:rsidRDefault="00430595" w:rsidP="00F200C3">
      <w:pPr>
        <w:rPr>
          <w:rFonts w:eastAsiaTheme="minorHAnsi"/>
        </w:rPr>
      </w:pPr>
    </w:p>
    <w:p w:rsidR="00F200C3" w:rsidRPr="008D711C" w:rsidRDefault="00F200C3" w:rsidP="00F200C3">
      <w:pPr>
        <w:rPr>
          <w:rFonts w:eastAsiaTheme="minorHAnsi"/>
        </w:rPr>
      </w:pPr>
      <w:r w:rsidRPr="008D711C">
        <w:rPr>
          <w:rFonts w:eastAsiaTheme="minorHAnsi" w:hint="eastAsia"/>
        </w:rPr>
        <w:t>・前回、刀剣女子ブーム</w:t>
      </w:r>
      <w:r w:rsidR="00D81051" w:rsidRPr="008D711C">
        <w:rPr>
          <w:rStyle w:val="a6"/>
          <w:rFonts w:eastAsiaTheme="minorHAnsi"/>
        </w:rPr>
        <w:footnoteReference w:id="1"/>
      </w:r>
      <w:r w:rsidRPr="008D711C">
        <w:rPr>
          <w:rFonts w:eastAsiaTheme="minorHAnsi" w:hint="eastAsia"/>
        </w:rPr>
        <w:t>があったが</w:t>
      </w:r>
      <w:r w:rsidR="00D81051" w:rsidRPr="008D711C">
        <w:rPr>
          <w:rFonts w:eastAsiaTheme="minorHAnsi" w:hint="eastAsia"/>
        </w:rPr>
        <w:t>、</w:t>
      </w:r>
      <w:r w:rsidRPr="008D711C">
        <w:rPr>
          <w:rFonts w:eastAsiaTheme="minorHAnsi" w:hint="eastAsia"/>
        </w:rPr>
        <w:t>そういったコンテンツの中に“ブームの継続性と可能性”がある</w:t>
      </w:r>
      <w:r w:rsidR="00892447">
        <w:rPr>
          <w:rFonts w:eastAsiaTheme="minorHAnsi" w:hint="eastAsia"/>
        </w:rPr>
        <w:t>のではないか。そのため刀剣女子のブームと衰退の原因分析を踏まえ、戦略を立てる際に</w:t>
      </w:r>
      <w:r w:rsidR="00D81051" w:rsidRPr="008D711C">
        <w:rPr>
          <w:rFonts w:eastAsiaTheme="minorHAnsi" w:hint="eastAsia"/>
        </w:rPr>
        <w:t>取り入れてほしい</w:t>
      </w:r>
      <w:r w:rsidRPr="008D711C">
        <w:rPr>
          <w:rFonts w:eastAsiaTheme="minorHAnsi" w:hint="eastAsia"/>
        </w:rPr>
        <w:t>。</w:t>
      </w:r>
    </w:p>
    <w:p w:rsidR="00F200C3" w:rsidRPr="008D711C" w:rsidRDefault="00F200C3" w:rsidP="00F200C3">
      <w:pPr>
        <w:rPr>
          <w:rFonts w:eastAsiaTheme="minorHAnsi"/>
        </w:rPr>
      </w:pPr>
    </w:p>
    <w:p w:rsidR="00F200C3" w:rsidRPr="008D711C" w:rsidRDefault="00D81051" w:rsidP="00F200C3">
      <w:pPr>
        <w:rPr>
          <w:rFonts w:eastAsiaTheme="minorHAnsi"/>
        </w:rPr>
      </w:pPr>
      <w:r w:rsidRPr="008D711C">
        <w:rPr>
          <w:rFonts w:eastAsiaTheme="minorHAnsi" w:hint="eastAsia"/>
        </w:rPr>
        <w:t>・観光プランの策定にあたり</w:t>
      </w:r>
      <w:r w:rsidR="00892447">
        <w:rPr>
          <w:rFonts w:eastAsiaTheme="minorHAnsi" w:hint="eastAsia"/>
        </w:rPr>
        <w:t>“</w:t>
      </w:r>
      <w:r w:rsidRPr="008D711C">
        <w:rPr>
          <w:rFonts w:eastAsiaTheme="minorHAnsi" w:hint="eastAsia"/>
        </w:rPr>
        <w:t>旅行者目線</w:t>
      </w:r>
      <w:r w:rsidR="00892447">
        <w:rPr>
          <w:rFonts w:eastAsiaTheme="minorHAnsi" w:hint="eastAsia"/>
        </w:rPr>
        <w:t>”</w:t>
      </w:r>
      <w:r w:rsidRPr="008D711C">
        <w:rPr>
          <w:rFonts w:eastAsiaTheme="minorHAnsi" w:hint="eastAsia"/>
        </w:rPr>
        <w:t>で考えてほしい。海外では、アプリなどでタクシーを呼ぶようなシステムや</w:t>
      </w:r>
      <w:r w:rsidR="00F200C3" w:rsidRPr="008D711C">
        <w:rPr>
          <w:rFonts w:eastAsiaTheme="minorHAnsi" w:hint="eastAsia"/>
        </w:rPr>
        <w:t>レ</w:t>
      </w:r>
      <w:r w:rsidR="00892447">
        <w:rPr>
          <w:rFonts w:eastAsiaTheme="minorHAnsi" w:hint="eastAsia"/>
        </w:rPr>
        <w:t>ンタサイクルの乗り捨て制度を導入し楽しめる環境が</w:t>
      </w:r>
      <w:r w:rsidRPr="008D711C">
        <w:rPr>
          <w:rFonts w:eastAsiaTheme="minorHAnsi" w:hint="eastAsia"/>
        </w:rPr>
        <w:t>整えられている。そういった観光のし易さも旅行者目線では重要となってくる。</w:t>
      </w:r>
    </w:p>
    <w:p w:rsidR="00D81051" w:rsidRPr="008D711C" w:rsidRDefault="00D81051" w:rsidP="00F200C3">
      <w:pPr>
        <w:rPr>
          <w:rFonts w:eastAsiaTheme="minorHAnsi"/>
        </w:rPr>
      </w:pPr>
    </w:p>
    <w:p w:rsidR="00F200C3" w:rsidRPr="008D711C" w:rsidRDefault="00F200C3" w:rsidP="00F200C3">
      <w:pPr>
        <w:rPr>
          <w:rFonts w:eastAsiaTheme="minorHAnsi"/>
        </w:rPr>
      </w:pPr>
      <w:r w:rsidRPr="008D711C">
        <w:rPr>
          <w:rFonts w:eastAsiaTheme="minorHAnsi" w:hint="eastAsia"/>
        </w:rPr>
        <w:t>・</w:t>
      </w:r>
      <w:r w:rsidR="00D81051" w:rsidRPr="008D711C">
        <w:rPr>
          <w:rFonts w:ascii="ＭＳ 明朝" w:eastAsia="ＭＳ 明朝" w:hAnsi="ＭＳ 明朝" w:cs="ＭＳ 明朝" w:hint="eastAsia"/>
        </w:rPr>
        <w:t>‎</w:t>
      </w:r>
      <w:r w:rsidR="00D81051" w:rsidRPr="008D711C">
        <w:rPr>
          <w:rFonts w:eastAsiaTheme="minorHAnsi" w:hint="eastAsia"/>
        </w:rPr>
        <w:t>大井川鐵道の</w:t>
      </w:r>
      <w:r w:rsidRPr="008D711C">
        <w:rPr>
          <w:rFonts w:eastAsiaTheme="minorHAnsi" w:hint="eastAsia"/>
        </w:rPr>
        <w:t>トーマス</w:t>
      </w:r>
      <w:r w:rsidR="00D81051" w:rsidRPr="008D711C">
        <w:rPr>
          <w:rFonts w:eastAsiaTheme="minorHAnsi" w:hint="eastAsia"/>
        </w:rPr>
        <w:t>号</w:t>
      </w:r>
      <w:r w:rsidR="00720218" w:rsidRPr="008D711C">
        <w:rPr>
          <w:rFonts w:eastAsiaTheme="minorHAnsi" w:hint="eastAsia"/>
        </w:rPr>
        <w:t>や蓬莱橋などのコンテンツを利用し、</w:t>
      </w:r>
      <w:r w:rsidR="00D81051" w:rsidRPr="008D711C">
        <w:rPr>
          <w:rFonts w:eastAsiaTheme="minorHAnsi" w:hint="eastAsia"/>
        </w:rPr>
        <w:t>島田市を</w:t>
      </w:r>
      <w:r w:rsidR="00720218" w:rsidRPr="008D711C">
        <w:rPr>
          <w:rFonts w:eastAsiaTheme="minorHAnsi" w:hint="eastAsia"/>
        </w:rPr>
        <w:t>思い出させるのではなく次に繋げていけるような観光誘致の</w:t>
      </w:r>
      <w:r w:rsidRPr="008D711C">
        <w:rPr>
          <w:rFonts w:eastAsiaTheme="minorHAnsi" w:hint="eastAsia"/>
        </w:rPr>
        <w:t>施策を行っていく必要がある。</w:t>
      </w:r>
    </w:p>
    <w:p w:rsidR="00F200C3" w:rsidRDefault="00720218" w:rsidP="00F200C3">
      <w:pPr>
        <w:rPr>
          <w:rFonts w:eastAsiaTheme="minorHAnsi"/>
        </w:rPr>
      </w:pPr>
      <w:r w:rsidRPr="008D711C">
        <w:rPr>
          <w:rFonts w:eastAsiaTheme="minorHAnsi" w:hint="eastAsia"/>
        </w:rPr>
        <w:t>（大井川鐵道に乗って</w:t>
      </w:r>
      <w:r w:rsidR="00F200C3" w:rsidRPr="008D711C">
        <w:rPr>
          <w:rFonts w:eastAsiaTheme="minorHAnsi" w:hint="eastAsia"/>
        </w:rPr>
        <w:t>終わりではなく、それ以上の情報も知らせていく必要がある。）</w:t>
      </w:r>
    </w:p>
    <w:p w:rsidR="002A11D8" w:rsidRPr="008D711C" w:rsidRDefault="002A11D8" w:rsidP="00F200C3">
      <w:pPr>
        <w:rPr>
          <w:rFonts w:eastAsiaTheme="minorHAnsi"/>
        </w:rPr>
      </w:pPr>
    </w:p>
    <w:p w:rsidR="00D81051" w:rsidRPr="008D711C" w:rsidRDefault="00D81051" w:rsidP="00F200C3">
      <w:pPr>
        <w:rPr>
          <w:rFonts w:eastAsiaTheme="minorHAnsi"/>
        </w:rPr>
      </w:pPr>
    </w:p>
    <w:p w:rsidR="00F200C3" w:rsidRPr="008D711C" w:rsidRDefault="00F200C3" w:rsidP="00F200C3">
      <w:pPr>
        <w:rPr>
          <w:rFonts w:eastAsiaTheme="minorHAnsi"/>
        </w:rPr>
      </w:pPr>
      <w:r w:rsidRPr="008D711C">
        <w:rPr>
          <w:rFonts w:eastAsiaTheme="minorHAnsi" w:hint="eastAsia"/>
        </w:rPr>
        <w:t>■ターゲット選定について</w:t>
      </w:r>
    </w:p>
    <w:p w:rsidR="00720218" w:rsidRPr="008D711C" w:rsidRDefault="00720218" w:rsidP="00F200C3">
      <w:pPr>
        <w:rPr>
          <w:rFonts w:eastAsiaTheme="minorHAnsi"/>
        </w:rPr>
      </w:pPr>
      <w:r w:rsidRPr="008D711C">
        <w:rPr>
          <w:rFonts w:eastAsiaTheme="minorHAnsi" w:hint="eastAsia"/>
        </w:rPr>
        <w:t>・</w:t>
      </w:r>
      <w:r w:rsidR="00F200C3" w:rsidRPr="008D711C">
        <w:rPr>
          <w:rFonts w:eastAsiaTheme="minorHAnsi" w:hint="eastAsia"/>
        </w:rPr>
        <w:t>来訪の可能性の高いユーザーをターゲットとして選定</w:t>
      </w:r>
      <w:r w:rsidRPr="008D711C">
        <w:rPr>
          <w:rFonts w:eastAsiaTheme="minorHAnsi" w:hint="eastAsia"/>
        </w:rPr>
        <w:t>する必要がある。</w:t>
      </w:r>
    </w:p>
    <w:p w:rsidR="00720218" w:rsidRPr="008D711C" w:rsidRDefault="00720218" w:rsidP="00F200C3">
      <w:pPr>
        <w:rPr>
          <w:rFonts w:eastAsiaTheme="minorHAnsi"/>
        </w:rPr>
      </w:pPr>
    </w:p>
    <w:p w:rsidR="00F200C3" w:rsidRPr="008D711C" w:rsidRDefault="00720218" w:rsidP="00F200C3">
      <w:pPr>
        <w:rPr>
          <w:rFonts w:eastAsiaTheme="minorHAnsi"/>
        </w:rPr>
      </w:pPr>
      <w:r w:rsidRPr="008D711C">
        <w:rPr>
          <w:rFonts w:eastAsiaTheme="minorHAnsi" w:hint="eastAsia"/>
        </w:rPr>
        <w:t>・実際に学生が富士山静岡空港でインタビュー調査を行ったところ、</w:t>
      </w:r>
      <w:r w:rsidR="008463CA" w:rsidRPr="008D711C">
        <w:rPr>
          <w:rFonts w:eastAsiaTheme="minorHAnsi" w:hint="eastAsia"/>
        </w:rPr>
        <w:t>訪れる</w:t>
      </w:r>
      <w:r w:rsidRPr="008D711C">
        <w:rPr>
          <w:rFonts w:eastAsiaTheme="minorHAnsi" w:hint="eastAsia"/>
        </w:rPr>
        <w:t>観光客は島田市を</w:t>
      </w:r>
      <w:r w:rsidR="00F200C3" w:rsidRPr="008D711C">
        <w:rPr>
          <w:rFonts w:eastAsiaTheme="minorHAnsi" w:hint="eastAsia"/>
        </w:rPr>
        <w:t>観光地として</w:t>
      </w:r>
      <w:r w:rsidRPr="008D711C">
        <w:rPr>
          <w:rFonts w:eastAsiaTheme="minorHAnsi" w:hint="eastAsia"/>
        </w:rPr>
        <w:t>捉えていないという</w:t>
      </w:r>
      <w:r w:rsidR="00F200C3" w:rsidRPr="008D711C">
        <w:rPr>
          <w:rFonts w:eastAsiaTheme="minorHAnsi" w:hint="eastAsia"/>
        </w:rPr>
        <w:t>現状がわかった。そのため、他の地域との連携をすることで“ついでに行ける観光地”という発想で</w:t>
      </w:r>
      <w:r w:rsidR="008463CA" w:rsidRPr="008D711C">
        <w:rPr>
          <w:rFonts w:eastAsiaTheme="minorHAnsi" w:hint="eastAsia"/>
        </w:rPr>
        <w:t>観光客に島田市に足を運んでもらうことを考えている</w:t>
      </w:r>
      <w:r w:rsidR="00F200C3" w:rsidRPr="008D711C">
        <w:rPr>
          <w:rFonts w:eastAsiaTheme="minorHAnsi" w:hint="eastAsia"/>
        </w:rPr>
        <w:t>。</w:t>
      </w:r>
    </w:p>
    <w:p w:rsidR="00F200C3" w:rsidRPr="008D711C" w:rsidRDefault="00F200C3" w:rsidP="00F200C3">
      <w:pPr>
        <w:rPr>
          <w:rFonts w:eastAsiaTheme="minorHAnsi"/>
        </w:rPr>
      </w:pPr>
      <w:r w:rsidRPr="008D711C">
        <w:rPr>
          <w:rFonts w:eastAsiaTheme="minorHAnsi" w:hint="eastAsia"/>
        </w:rPr>
        <w:t>→静岡文化芸術大学で上記の調査結果があるため今度発表の場を設けたい。</w:t>
      </w:r>
    </w:p>
    <w:p w:rsidR="00F200C3" w:rsidRPr="008D711C" w:rsidRDefault="00F200C3" w:rsidP="00F200C3">
      <w:pPr>
        <w:rPr>
          <w:rFonts w:eastAsiaTheme="minorHAnsi"/>
        </w:rPr>
      </w:pPr>
    </w:p>
    <w:p w:rsidR="00F200C3" w:rsidRPr="008D711C" w:rsidRDefault="00F200C3" w:rsidP="00F200C3">
      <w:pPr>
        <w:rPr>
          <w:rFonts w:eastAsiaTheme="minorHAnsi"/>
        </w:rPr>
      </w:pPr>
      <w:r w:rsidRPr="008D711C">
        <w:rPr>
          <w:rFonts w:eastAsiaTheme="minorHAnsi" w:hint="eastAsia"/>
        </w:rPr>
        <w:t>・</w:t>
      </w:r>
      <w:r w:rsidR="000B3CC8">
        <w:rPr>
          <w:rFonts w:eastAsiaTheme="minorHAnsi" w:hint="eastAsia"/>
        </w:rPr>
        <w:t>本</w:t>
      </w:r>
      <w:r w:rsidR="008463CA" w:rsidRPr="008D711C">
        <w:rPr>
          <w:rFonts w:eastAsiaTheme="minorHAnsi" w:hint="eastAsia"/>
        </w:rPr>
        <w:t>プランを行うことで観光客数として</w:t>
      </w:r>
      <w:r w:rsidRPr="008D711C">
        <w:rPr>
          <w:rFonts w:eastAsiaTheme="minorHAnsi"/>
        </w:rPr>
        <w:t>300万人ほど</w:t>
      </w:r>
      <w:r w:rsidR="008463CA" w:rsidRPr="008D711C">
        <w:rPr>
          <w:rFonts w:eastAsiaTheme="minorHAnsi" w:hint="eastAsia"/>
        </w:rPr>
        <w:t>の来訪</w:t>
      </w:r>
      <w:r w:rsidRPr="008D711C">
        <w:rPr>
          <w:rFonts w:eastAsiaTheme="minorHAnsi"/>
        </w:rPr>
        <w:t>を</w:t>
      </w:r>
      <w:r w:rsidR="008463CA" w:rsidRPr="008D711C">
        <w:rPr>
          <w:rFonts w:eastAsiaTheme="minorHAnsi"/>
        </w:rPr>
        <w:t>推測</w:t>
      </w:r>
      <w:r w:rsidRPr="008D711C">
        <w:rPr>
          <w:rFonts w:eastAsiaTheme="minorHAnsi"/>
        </w:rPr>
        <w:t>している。</w:t>
      </w:r>
    </w:p>
    <w:p w:rsidR="00F200C3" w:rsidRPr="008D711C" w:rsidRDefault="00F200C3" w:rsidP="00F200C3">
      <w:pPr>
        <w:rPr>
          <w:rFonts w:eastAsiaTheme="minorHAnsi"/>
        </w:rPr>
      </w:pPr>
      <w:r w:rsidRPr="008D711C">
        <w:rPr>
          <w:rFonts w:eastAsiaTheme="minorHAnsi" w:hint="eastAsia"/>
        </w:rPr>
        <w:t>（昨年度の</w:t>
      </w:r>
      <w:r w:rsidR="008463CA" w:rsidRPr="008D711C">
        <w:rPr>
          <w:rFonts w:eastAsiaTheme="minorHAnsi" w:hint="eastAsia"/>
        </w:rPr>
        <w:t>観光客数は調査結果によると</w:t>
      </w:r>
      <w:r w:rsidRPr="008D711C">
        <w:rPr>
          <w:rFonts w:eastAsiaTheme="minorHAnsi"/>
        </w:rPr>
        <w:t>237万人であった。</w:t>
      </w:r>
      <w:r w:rsidR="008463CA" w:rsidRPr="008D711C">
        <w:rPr>
          <w:rFonts w:eastAsiaTheme="minorHAnsi" w:hint="eastAsia"/>
        </w:rPr>
        <w:t>三年に</w:t>
      </w:r>
      <w:r w:rsidR="008463CA" w:rsidRPr="008D711C">
        <w:rPr>
          <w:rFonts w:eastAsiaTheme="minorHAnsi"/>
        </w:rPr>
        <w:t>1</w:t>
      </w:r>
      <w:r w:rsidR="008463CA" w:rsidRPr="008D711C">
        <w:rPr>
          <w:rFonts w:eastAsiaTheme="minorHAnsi" w:hint="eastAsia"/>
        </w:rPr>
        <w:t>度開催される</w:t>
      </w:r>
      <w:r w:rsidRPr="008D711C">
        <w:rPr>
          <w:rFonts w:eastAsiaTheme="minorHAnsi"/>
        </w:rPr>
        <w:t>島田大祭があると</w:t>
      </w:r>
      <w:r w:rsidR="008463CA" w:rsidRPr="008D711C">
        <w:rPr>
          <w:rFonts w:eastAsiaTheme="minorHAnsi" w:hint="eastAsia"/>
        </w:rPr>
        <w:t>約</w:t>
      </w:r>
      <w:r w:rsidRPr="008D711C">
        <w:rPr>
          <w:rFonts w:eastAsiaTheme="minorHAnsi"/>
        </w:rPr>
        <w:t>40万人増える見込みとなっている。→この数値に対し、1割強を増やして300万人ほど呼んでいきたい。正確にデータとして挙がってきていないので、あくまで推測</w:t>
      </w:r>
      <w:r w:rsidR="008463CA" w:rsidRPr="008D711C">
        <w:rPr>
          <w:rFonts w:eastAsiaTheme="minorHAnsi" w:hint="eastAsia"/>
        </w:rPr>
        <w:t>である</w:t>
      </w:r>
      <w:r w:rsidRPr="008D711C">
        <w:rPr>
          <w:rFonts w:eastAsiaTheme="minorHAnsi"/>
        </w:rPr>
        <w:t>。）</w:t>
      </w:r>
    </w:p>
    <w:p w:rsidR="00F200C3" w:rsidRPr="008D711C" w:rsidRDefault="00F200C3" w:rsidP="00F200C3">
      <w:pPr>
        <w:rPr>
          <w:rFonts w:eastAsiaTheme="minorHAnsi"/>
        </w:rPr>
      </w:pPr>
    </w:p>
    <w:p w:rsidR="00F200C3" w:rsidRPr="008D711C" w:rsidRDefault="008463CA" w:rsidP="00F200C3">
      <w:pPr>
        <w:rPr>
          <w:rFonts w:eastAsiaTheme="minorHAnsi"/>
        </w:rPr>
      </w:pPr>
      <w:r w:rsidRPr="008D711C">
        <w:rPr>
          <w:rFonts w:eastAsiaTheme="minorHAnsi" w:hint="eastAsia"/>
        </w:rPr>
        <w:t>・</w:t>
      </w:r>
      <w:r w:rsidR="00E579C0" w:rsidRPr="008D711C">
        <w:rPr>
          <w:rFonts w:eastAsiaTheme="minorHAnsi" w:hint="eastAsia"/>
        </w:rPr>
        <w:t>以前、バスの団体客を対象に</w:t>
      </w:r>
      <w:r w:rsidR="00A6750E">
        <w:rPr>
          <w:rFonts w:eastAsiaTheme="minorHAnsi" w:hint="eastAsia"/>
        </w:rPr>
        <w:t>茶摘</w:t>
      </w:r>
      <w:r w:rsidRPr="008D711C">
        <w:rPr>
          <w:rFonts w:eastAsiaTheme="minorHAnsi" w:hint="eastAsia"/>
        </w:rPr>
        <w:t>体験を受け入れた</w:t>
      </w:r>
      <w:r w:rsidR="00F200C3" w:rsidRPr="008D711C">
        <w:rPr>
          <w:rFonts w:eastAsiaTheme="minorHAnsi" w:hint="eastAsia"/>
        </w:rPr>
        <w:t>。</w:t>
      </w:r>
      <w:r w:rsidR="00E579C0" w:rsidRPr="008D711C">
        <w:rPr>
          <w:rFonts w:eastAsiaTheme="minorHAnsi" w:hint="eastAsia"/>
        </w:rPr>
        <w:t>また、</w:t>
      </w:r>
      <w:r w:rsidR="00F200C3" w:rsidRPr="008D711C">
        <w:rPr>
          <w:rFonts w:eastAsiaTheme="minorHAnsi" w:hint="eastAsia"/>
        </w:rPr>
        <w:t>個人で</w:t>
      </w:r>
      <w:r w:rsidR="00E579C0" w:rsidRPr="008D711C">
        <w:rPr>
          <w:rFonts w:eastAsiaTheme="minorHAnsi" w:hint="eastAsia"/>
        </w:rPr>
        <w:t>の</w:t>
      </w:r>
      <w:r w:rsidR="00A6750E">
        <w:rPr>
          <w:rFonts w:eastAsiaTheme="minorHAnsi" w:hint="eastAsia"/>
        </w:rPr>
        <w:t>茶摘</w:t>
      </w:r>
      <w:r w:rsidR="00E579C0" w:rsidRPr="008D711C">
        <w:rPr>
          <w:rFonts w:eastAsiaTheme="minorHAnsi" w:hint="eastAsia"/>
        </w:rPr>
        <w:t>体験の人を募集した際にも</w:t>
      </w:r>
      <w:r w:rsidR="00F200C3" w:rsidRPr="008D711C">
        <w:rPr>
          <w:rFonts w:eastAsiaTheme="minorHAnsi" w:hint="eastAsia"/>
        </w:rPr>
        <w:t>多くの参加があった。</w:t>
      </w:r>
      <w:r w:rsidR="00E579C0" w:rsidRPr="008D711C">
        <w:rPr>
          <w:rFonts w:eastAsiaTheme="minorHAnsi" w:hint="eastAsia"/>
        </w:rPr>
        <w:t>団体客と個人客の受け入れは同じように労力がかかったものの、結果非常に満足していただけた。こういった経験から</w:t>
      </w:r>
      <w:r w:rsidR="00F200C3" w:rsidRPr="008D711C">
        <w:rPr>
          <w:rFonts w:eastAsiaTheme="minorHAnsi" w:hint="eastAsia"/>
        </w:rPr>
        <w:t>「行った時にどのような対応をしてくれるのか？」など</w:t>
      </w:r>
      <w:r w:rsidR="000B3CC8">
        <w:rPr>
          <w:rFonts w:eastAsiaTheme="minorHAnsi" w:hint="eastAsia"/>
        </w:rPr>
        <w:t>観光者目線で</w:t>
      </w:r>
      <w:r w:rsidR="00F200C3" w:rsidRPr="008D711C">
        <w:rPr>
          <w:rFonts w:eastAsiaTheme="minorHAnsi" w:hint="eastAsia"/>
        </w:rPr>
        <w:t>意識し</w:t>
      </w:r>
      <w:r w:rsidR="00E579C0" w:rsidRPr="008D711C">
        <w:rPr>
          <w:rFonts w:eastAsiaTheme="minorHAnsi" w:hint="eastAsia"/>
        </w:rPr>
        <w:t>、</w:t>
      </w:r>
      <w:r w:rsidR="000B3CC8">
        <w:rPr>
          <w:rFonts w:eastAsiaTheme="minorHAnsi" w:hint="eastAsia"/>
        </w:rPr>
        <w:t>着地型観光をしてもらうことを</w:t>
      </w:r>
      <w:r w:rsidR="00E579C0" w:rsidRPr="008D711C">
        <w:rPr>
          <w:rFonts w:eastAsiaTheme="minorHAnsi" w:hint="eastAsia"/>
        </w:rPr>
        <w:t>考えると良いと考える。</w:t>
      </w:r>
    </w:p>
    <w:p w:rsidR="00F200C3" w:rsidRPr="008D711C" w:rsidRDefault="00F200C3" w:rsidP="00F200C3">
      <w:pPr>
        <w:rPr>
          <w:rFonts w:eastAsiaTheme="minorHAnsi"/>
        </w:rPr>
      </w:pPr>
    </w:p>
    <w:p w:rsidR="00F200C3" w:rsidRPr="008D711C" w:rsidRDefault="00F200C3" w:rsidP="00F200C3">
      <w:pPr>
        <w:rPr>
          <w:rFonts w:eastAsiaTheme="minorHAnsi"/>
        </w:rPr>
      </w:pPr>
      <w:r w:rsidRPr="008D711C">
        <w:rPr>
          <w:rFonts w:eastAsiaTheme="minorHAnsi" w:hint="eastAsia"/>
        </w:rPr>
        <w:t>・誰のための観光客誘致</w:t>
      </w:r>
      <w:r w:rsidR="00E579C0" w:rsidRPr="008D711C">
        <w:rPr>
          <w:rFonts w:eastAsiaTheme="minorHAnsi" w:hint="eastAsia"/>
        </w:rPr>
        <w:t>なのか、その結果どうなるのか？を想定することが</w:t>
      </w:r>
      <w:r w:rsidRPr="008D711C">
        <w:rPr>
          <w:rFonts w:eastAsiaTheme="minorHAnsi" w:hint="eastAsia"/>
        </w:rPr>
        <w:t>重要。川越のようになることを防ぐ</w:t>
      </w:r>
      <w:r w:rsidR="00E579C0" w:rsidRPr="008D711C">
        <w:rPr>
          <w:rFonts w:eastAsiaTheme="minorHAnsi" w:hint="eastAsia"/>
        </w:rPr>
        <w:t>必要がある</w:t>
      </w:r>
      <w:r w:rsidRPr="008D711C">
        <w:rPr>
          <w:rFonts w:eastAsiaTheme="minorHAnsi" w:hint="eastAsia"/>
        </w:rPr>
        <w:t>。観光客が近隣住民に迷惑に思われているような状況は避けたい。そのため</w:t>
      </w:r>
      <w:r w:rsidR="00E579C0" w:rsidRPr="008D711C">
        <w:rPr>
          <w:rFonts w:eastAsiaTheme="minorHAnsi" w:hint="eastAsia"/>
        </w:rPr>
        <w:t>地域一丸となって</w:t>
      </w:r>
      <w:r w:rsidRPr="008D711C">
        <w:rPr>
          <w:rFonts w:eastAsiaTheme="minorHAnsi" w:hint="eastAsia"/>
        </w:rPr>
        <w:t>どういう人に来てもらいたいのか</w:t>
      </w:r>
      <w:r w:rsidR="002B25F0" w:rsidRPr="008D711C">
        <w:rPr>
          <w:rFonts w:eastAsiaTheme="minorHAnsi" w:hint="eastAsia"/>
        </w:rPr>
        <w:t>ということをきちんと考えて誘致することが</w:t>
      </w:r>
      <w:r w:rsidRPr="008D711C">
        <w:rPr>
          <w:rFonts w:eastAsiaTheme="minorHAnsi" w:hint="eastAsia"/>
        </w:rPr>
        <w:t>重要である。</w:t>
      </w:r>
    </w:p>
    <w:p w:rsidR="00F200C3" w:rsidRPr="008D711C" w:rsidRDefault="00F200C3" w:rsidP="00F200C3">
      <w:pPr>
        <w:rPr>
          <w:rFonts w:eastAsiaTheme="minorHAnsi"/>
        </w:rPr>
      </w:pPr>
      <w:r w:rsidRPr="008D711C">
        <w:rPr>
          <w:rFonts w:eastAsiaTheme="minorHAnsi" w:hint="eastAsia"/>
        </w:rPr>
        <w:t>→数は少なくても、お金を落としてくれる人を求めていく。ユーザーの選定。</w:t>
      </w:r>
    </w:p>
    <w:p w:rsidR="002B25F0" w:rsidRPr="008D711C" w:rsidRDefault="002B25F0" w:rsidP="00F200C3">
      <w:pPr>
        <w:rPr>
          <w:rFonts w:eastAsiaTheme="minorHAnsi"/>
        </w:rPr>
      </w:pPr>
    </w:p>
    <w:p w:rsidR="002B25F0" w:rsidRPr="008D711C" w:rsidRDefault="002B25F0" w:rsidP="00F200C3">
      <w:pPr>
        <w:rPr>
          <w:rFonts w:eastAsiaTheme="minorHAnsi"/>
        </w:rPr>
      </w:pPr>
      <w:r w:rsidRPr="008D711C">
        <w:rPr>
          <w:rFonts w:eastAsiaTheme="minorHAnsi" w:hint="eastAsia"/>
        </w:rPr>
        <w:t>■観光に関するその他</w:t>
      </w:r>
    </w:p>
    <w:p w:rsidR="00F200C3" w:rsidRPr="008D711C" w:rsidRDefault="002B25F0" w:rsidP="00F200C3">
      <w:pPr>
        <w:rPr>
          <w:rFonts w:eastAsiaTheme="minorHAnsi"/>
        </w:rPr>
      </w:pPr>
      <w:r w:rsidRPr="008D711C">
        <w:rPr>
          <w:rFonts w:eastAsiaTheme="minorHAnsi" w:hint="eastAsia"/>
        </w:rPr>
        <w:t>・島田に住んでいる外国人をバスに乗せて、観光地を巡る。</w:t>
      </w:r>
      <w:r w:rsidR="00F200C3" w:rsidRPr="008D711C">
        <w:rPr>
          <w:rFonts w:eastAsiaTheme="minorHAnsi" w:hint="eastAsia"/>
        </w:rPr>
        <w:t>条件としては</w:t>
      </w:r>
      <w:r w:rsidR="00F200C3" w:rsidRPr="008D711C">
        <w:rPr>
          <w:rFonts w:eastAsiaTheme="minorHAnsi"/>
        </w:rPr>
        <w:t>SNSにあげ、インフルエンサーとして情報発信してもらうこと。</w:t>
      </w:r>
      <w:r w:rsidR="000B3CC8">
        <w:rPr>
          <w:rFonts w:eastAsiaTheme="minorHAnsi" w:hint="eastAsia"/>
        </w:rPr>
        <w:t>その</w:t>
      </w:r>
      <w:r w:rsidRPr="008D711C">
        <w:rPr>
          <w:rFonts w:eastAsiaTheme="minorHAnsi" w:hint="eastAsia"/>
        </w:rPr>
        <w:t>国の人たちにダイレクトに訴求することが可能なため</w:t>
      </w:r>
      <w:r w:rsidR="000B3CC8">
        <w:rPr>
          <w:rFonts w:eastAsiaTheme="minorHAnsi" w:hint="eastAsia"/>
        </w:rPr>
        <w:t>、宣伝</w:t>
      </w:r>
      <w:r w:rsidRPr="008D711C">
        <w:rPr>
          <w:rFonts w:eastAsiaTheme="minorHAnsi" w:hint="eastAsia"/>
        </w:rPr>
        <w:t>効果が高いと考える。</w:t>
      </w:r>
      <w:r w:rsidR="00F200C3" w:rsidRPr="008D711C">
        <w:rPr>
          <w:rFonts w:eastAsiaTheme="minorHAnsi"/>
        </w:rPr>
        <w:t>こういった手段も</w:t>
      </w:r>
      <w:r w:rsidRPr="008D711C">
        <w:rPr>
          <w:rFonts w:eastAsiaTheme="minorHAnsi" w:hint="eastAsia"/>
        </w:rPr>
        <w:t>活用して</w:t>
      </w:r>
      <w:r w:rsidR="00F200C3" w:rsidRPr="008D711C">
        <w:rPr>
          <w:rFonts w:eastAsiaTheme="minorHAnsi"/>
        </w:rPr>
        <w:t>プランに入れてほしい。</w:t>
      </w:r>
    </w:p>
    <w:p w:rsidR="002B25F0" w:rsidRPr="008D711C" w:rsidRDefault="002B25F0" w:rsidP="00F200C3">
      <w:pPr>
        <w:rPr>
          <w:rFonts w:eastAsiaTheme="minorHAnsi"/>
        </w:rPr>
      </w:pPr>
    </w:p>
    <w:p w:rsidR="002B25F0" w:rsidRPr="008D711C" w:rsidRDefault="00F200C3" w:rsidP="00F200C3">
      <w:pPr>
        <w:rPr>
          <w:rFonts w:eastAsiaTheme="minorHAnsi"/>
        </w:rPr>
      </w:pPr>
      <w:r w:rsidRPr="008D711C">
        <w:rPr>
          <w:rFonts w:eastAsiaTheme="minorHAnsi" w:hint="eastAsia"/>
        </w:rPr>
        <w:t>・さくらめしに力を入れている。これをもっと広めていきたい。</w:t>
      </w:r>
    </w:p>
    <w:p w:rsidR="00F200C3" w:rsidRPr="008D711C" w:rsidRDefault="002B25F0" w:rsidP="00F200C3">
      <w:pPr>
        <w:rPr>
          <w:rFonts w:eastAsiaTheme="minorHAnsi"/>
        </w:rPr>
      </w:pPr>
      <w:r w:rsidRPr="008D711C">
        <w:rPr>
          <w:rFonts w:eastAsiaTheme="minorHAnsi" w:hint="eastAsia"/>
        </w:rPr>
        <w:t>→検索した時に</w:t>
      </w:r>
      <w:r w:rsidR="00F200C3" w:rsidRPr="008D711C">
        <w:rPr>
          <w:rFonts w:eastAsiaTheme="minorHAnsi"/>
        </w:rPr>
        <w:t>SEO</w:t>
      </w:r>
      <w:r w:rsidRPr="008D711C">
        <w:rPr>
          <w:rFonts w:eastAsiaTheme="minorHAnsi"/>
        </w:rPr>
        <w:t>対策されていないと機会損失</w:t>
      </w:r>
      <w:r w:rsidRPr="008D711C">
        <w:rPr>
          <w:rFonts w:eastAsiaTheme="minorHAnsi" w:hint="eastAsia"/>
        </w:rPr>
        <w:t>が発生する</w:t>
      </w:r>
      <w:r w:rsidR="00F200C3" w:rsidRPr="008D711C">
        <w:rPr>
          <w:rFonts w:eastAsiaTheme="minorHAnsi"/>
        </w:rPr>
        <w:t>。</w:t>
      </w:r>
    </w:p>
    <w:p w:rsidR="00F200C3" w:rsidRPr="008D711C" w:rsidRDefault="00F200C3" w:rsidP="00F200C3">
      <w:pPr>
        <w:rPr>
          <w:rFonts w:eastAsiaTheme="minorHAnsi"/>
        </w:rPr>
      </w:pPr>
    </w:p>
    <w:p w:rsidR="00F200C3" w:rsidRPr="008D711C" w:rsidRDefault="00F200C3" w:rsidP="00F200C3">
      <w:pPr>
        <w:rPr>
          <w:rFonts w:eastAsiaTheme="minorHAnsi"/>
        </w:rPr>
      </w:pPr>
      <w:r w:rsidRPr="008D711C">
        <w:rPr>
          <w:rFonts w:eastAsiaTheme="minorHAnsi" w:hint="eastAsia"/>
        </w:rPr>
        <w:t>・町にはいろんな看板があるが、これらのネーミングを変えた方が良い。もしくはタクシーなど黄色にすることでインパクトをもたせ</w:t>
      </w:r>
      <w:r w:rsidR="002B25F0" w:rsidRPr="008D711C">
        <w:rPr>
          <w:rFonts w:eastAsiaTheme="minorHAnsi" w:hint="eastAsia"/>
        </w:rPr>
        <w:t>、</w:t>
      </w:r>
      <w:r w:rsidRPr="008D711C">
        <w:rPr>
          <w:rFonts w:eastAsiaTheme="minorHAnsi" w:hint="eastAsia"/>
        </w:rPr>
        <w:t>インバウンドに生かす。</w:t>
      </w:r>
    </w:p>
    <w:p w:rsidR="00F200C3" w:rsidRDefault="00F200C3" w:rsidP="00F200C3">
      <w:pPr>
        <w:rPr>
          <w:rFonts w:eastAsiaTheme="minorHAnsi"/>
        </w:rPr>
      </w:pPr>
    </w:p>
    <w:p w:rsidR="00A6750E" w:rsidRPr="008D711C" w:rsidRDefault="00A6750E" w:rsidP="00A6750E">
      <w:pPr>
        <w:jc w:val="right"/>
        <w:rPr>
          <w:rFonts w:eastAsiaTheme="minorHAnsi"/>
        </w:rPr>
      </w:pPr>
      <w:r>
        <w:rPr>
          <w:rFonts w:eastAsiaTheme="minorHAnsi" w:hint="eastAsia"/>
        </w:rPr>
        <w:t>以上</w:t>
      </w:r>
    </w:p>
    <w:p w:rsidR="00F200C3" w:rsidRDefault="00F200C3" w:rsidP="00F200C3">
      <w:pPr>
        <w:rPr>
          <w:rFonts w:eastAsiaTheme="minorHAnsi"/>
        </w:rPr>
      </w:pPr>
    </w:p>
    <w:p w:rsidR="007572D5" w:rsidRPr="008D711C" w:rsidRDefault="007572D5" w:rsidP="00F200C3">
      <w:pPr>
        <w:rPr>
          <w:rFonts w:eastAsiaTheme="minorHAnsi"/>
        </w:rPr>
      </w:pPr>
    </w:p>
    <w:sectPr w:rsidR="007572D5" w:rsidRPr="008D71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89D" w:rsidRDefault="00A0789D" w:rsidP="00D81051">
      <w:r>
        <w:separator/>
      </w:r>
    </w:p>
  </w:endnote>
  <w:endnote w:type="continuationSeparator" w:id="0">
    <w:p w:rsidR="00A0789D" w:rsidRDefault="00A0789D" w:rsidP="00D8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89D" w:rsidRDefault="00A0789D" w:rsidP="00D81051">
      <w:r>
        <w:separator/>
      </w:r>
    </w:p>
  </w:footnote>
  <w:footnote w:type="continuationSeparator" w:id="0">
    <w:p w:rsidR="00A0789D" w:rsidRDefault="00A0789D" w:rsidP="00D81051">
      <w:r>
        <w:continuationSeparator/>
      </w:r>
    </w:p>
  </w:footnote>
  <w:footnote w:id="1">
    <w:p w:rsidR="00D81051" w:rsidRDefault="00D81051">
      <w:pPr>
        <w:pStyle w:val="a4"/>
      </w:pPr>
      <w:r>
        <w:rPr>
          <w:rStyle w:val="a6"/>
        </w:rPr>
        <w:footnoteRef/>
      </w:r>
      <w:r>
        <w:t xml:space="preserve"> </w:t>
      </w:r>
      <w:r>
        <w:rPr>
          <w:rFonts w:hint="eastAsia"/>
        </w:rPr>
        <w:t>名刀を擬人化したオンラインゲーム「刀剣乱舞」をきっかけに、約３年前に火が付いた刀剣ブーム。</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C3"/>
    <w:rsid w:val="00095825"/>
    <w:rsid w:val="000B3CC8"/>
    <w:rsid w:val="00137942"/>
    <w:rsid w:val="001F3DF9"/>
    <w:rsid w:val="002A11D8"/>
    <w:rsid w:val="002B25F0"/>
    <w:rsid w:val="003670F5"/>
    <w:rsid w:val="003B0A0F"/>
    <w:rsid w:val="00430595"/>
    <w:rsid w:val="00556522"/>
    <w:rsid w:val="006102CC"/>
    <w:rsid w:val="00720218"/>
    <w:rsid w:val="007572D5"/>
    <w:rsid w:val="00806D18"/>
    <w:rsid w:val="008463CA"/>
    <w:rsid w:val="00892447"/>
    <w:rsid w:val="008D711C"/>
    <w:rsid w:val="008E640E"/>
    <w:rsid w:val="009D50F6"/>
    <w:rsid w:val="00A0789D"/>
    <w:rsid w:val="00A6750E"/>
    <w:rsid w:val="00AA19FF"/>
    <w:rsid w:val="00AC63FD"/>
    <w:rsid w:val="00D81051"/>
    <w:rsid w:val="00E579C0"/>
    <w:rsid w:val="00F20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106247-4706-449D-9ACE-8EEE1C4E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00C3"/>
    <w:pPr>
      <w:widowControl w:val="0"/>
      <w:jc w:val="both"/>
    </w:pPr>
  </w:style>
  <w:style w:type="paragraph" w:styleId="a4">
    <w:name w:val="footnote text"/>
    <w:basedOn w:val="a"/>
    <w:link w:val="a5"/>
    <w:uiPriority w:val="99"/>
    <w:semiHidden/>
    <w:unhideWhenUsed/>
    <w:rsid w:val="00D81051"/>
    <w:pPr>
      <w:snapToGrid w:val="0"/>
      <w:jc w:val="left"/>
    </w:pPr>
  </w:style>
  <w:style w:type="character" w:customStyle="1" w:styleId="a5">
    <w:name w:val="脚注文字列 (文字)"/>
    <w:basedOn w:val="a0"/>
    <w:link w:val="a4"/>
    <w:uiPriority w:val="99"/>
    <w:semiHidden/>
    <w:rsid w:val="00D81051"/>
  </w:style>
  <w:style w:type="character" w:styleId="a6">
    <w:name w:val="footnote reference"/>
    <w:basedOn w:val="a0"/>
    <w:uiPriority w:val="99"/>
    <w:semiHidden/>
    <w:unhideWhenUsed/>
    <w:rsid w:val="00D81051"/>
    <w:rPr>
      <w:vertAlign w:val="superscript"/>
    </w:rPr>
  </w:style>
  <w:style w:type="paragraph" w:styleId="a7">
    <w:name w:val="Subtitle"/>
    <w:basedOn w:val="a"/>
    <w:next w:val="a"/>
    <w:link w:val="a8"/>
    <w:uiPriority w:val="11"/>
    <w:qFormat/>
    <w:rsid w:val="00095825"/>
    <w:pPr>
      <w:jc w:val="center"/>
      <w:outlineLvl w:val="1"/>
    </w:pPr>
    <w:rPr>
      <w:sz w:val="24"/>
      <w:szCs w:val="24"/>
    </w:rPr>
  </w:style>
  <w:style w:type="character" w:customStyle="1" w:styleId="a8">
    <w:name w:val="副題 (文字)"/>
    <w:basedOn w:val="a0"/>
    <w:link w:val="a7"/>
    <w:uiPriority w:val="11"/>
    <w:rsid w:val="000958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08D70-024F-4540-9CCF-873CFF33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島田市役所</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2019-08-13T00:42:00Z</dcterms:created>
  <dcterms:modified xsi:type="dcterms:W3CDTF">2019-08-13T02:06:00Z</dcterms:modified>
</cp:coreProperties>
</file>