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21F33" w14:textId="66B474DC" w:rsidR="000E507D" w:rsidRDefault="000E507D" w:rsidP="000E507D">
      <w:pPr>
        <w:overflowPunct w:val="0"/>
        <w:autoSpaceDE w:val="0"/>
        <w:autoSpaceDN w:val="0"/>
      </w:pPr>
      <w:r>
        <w:rPr>
          <w:rFonts w:hint="eastAsia"/>
        </w:rPr>
        <w:t>様式第10号</w:t>
      </w:r>
    </w:p>
    <w:p w14:paraId="3A23D1DA" w14:textId="77777777" w:rsidR="000E507D" w:rsidRDefault="000E507D" w:rsidP="000E507D">
      <w:pPr>
        <w:overflowPunct w:val="0"/>
        <w:autoSpaceDE w:val="0"/>
        <w:autoSpaceDN w:val="0"/>
        <w:ind w:leftChars="100" w:left="25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CF60C" wp14:editId="132829F7">
                <wp:simplePos x="0" y="0"/>
                <wp:positionH relativeFrom="column">
                  <wp:posOffset>156210</wp:posOffset>
                </wp:positionH>
                <wp:positionV relativeFrom="paragraph">
                  <wp:posOffset>229870</wp:posOffset>
                </wp:positionV>
                <wp:extent cx="5972810" cy="7860030"/>
                <wp:effectExtent l="0" t="0" r="27940" b="26670"/>
                <wp:wrapNone/>
                <wp:docPr id="9900003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786003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E4A45" id="正方形/長方形 1" o:spid="_x0000_s1026" style="position:absolute;margin-left:12.3pt;margin-top:18.1pt;width:470.3pt;height:6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" filled="f" strokecolor="#030e13 [484]" strokeweight="1.5pt"/>
            </w:pict>
          </mc:Fallback>
        </mc:AlternateContent>
      </w:r>
    </w:p>
    <w:p w14:paraId="0B36685F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414EC5A0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06005F0C" w14:textId="77777777" w:rsidR="000E507D" w:rsidRDefault="000E507D" w:rsidP="000E507D">
      <w:pPr>
        <w:overflowPunct w:val="0"/>
        <w:autoSpaceDE w:val="0"/>
        <w:autoSpaceDN w:val="0"/>
        <w:ind w:leftChars="100" w:left="254"/>
        <w:jc w:val="center"/>
      </w:pPr>
      <w:r>
        <w:rPr>
          <w:rFonts w:hint="eastAsia"/>
        </w:rPr>
        <w:t>見　　積　　書</w:t>
      </w:r>
    </w:p>
    <w:p w14:paraId="574B139E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763C8071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0A186C69" w14:textId="0FF8A0F8" w:rsidR="000E507D" w:rsidRDefault="00C90B0A" w:rsidP="000E507D">
      <w:pPr>
        <w:overflowPunct w:val="0"/>
        <w:autoSpaceDE w:val="0"/>
        <w:autoSpaceDN w:val="0"/>
        <w:ind w:leftChars="100" w:left="254" w:firstLineChars="100" w:firstLine="254"/>
      </w:pPr>
      <w:r>
        <w:rPr>
          <w:rFonts w:hint="eastAsia"/>
        </w:rPr>
        <w:t>物価高騰対応宿泊等促進キャンペーン事業業務委託</w:t>
      </w:r>
      <w:r w:rsidR="000E507D">
        <w:rPr>
          <w:rFonts w:hint="eastAsia"/>
        </w:rPr>
        <w:t>に係る参考見積金額について、次のとおり提出します。</w:t>
      </w:r>
    </w:p>
    <w:p w14:paraId="6603A746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35350BEF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tbl>
      <w:tblPr>
        <w:tblStyle w:val="ae"/>
        <w:tblW w:w="0" w:type="auto"/>
        <w:tblInd w:w="255" w:type="dxa"/>
        <w:tblLook w:val="04A0" w:firstRow="1" w:lastRow="0" w:firstColumn="1" w:lastColumn="0" w:noHBand="0" w:noVBand="1"/>
      </w:tblPr>
      <w:tblGrid>
        <w:gridCol w:w="141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0E507D" w14:paraId="2CCB3041" w14:textId="77777777" w:rsidTr="0012526C">
        <w:tc>
          <w:tcPr>
            <w:tcW w:w="1417" w:type="dxa"/>
            <w:vMerge w:val="restart"/>
            <w:tcBorders>
              <w:top w:val="nil"/>
              <w:left w:val="nil"/>
            </w:tcBorders>
            <w:vAlign w:val="center"/>
          </w:tcPr>
          <w:p w14:paraId="4F17B20E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見積金額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B16A1F2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0E4F991C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EB172A2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tcBorders>
              <w:bottom w:val="nil"/>
            </w:tcBorders>
          </w:tcPr>
          <w:p w14:paraId="188771D1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F2624E9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562CB26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0A1835BE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DD271B2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D6091ED" w14:textId="77777777" w:rsidR="000E507D" w:rsidRDefault="000E507D" w:rsidP="0012526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E507D" w14:paraId="5938A139" w14:textId="77777777" w:rsidTr="0012526C">
        <w:trPr>
          <w:trHeight w:val="1077"/>
        </w:trPr>
        <w:tc>
          <w:tcPr>
            <w:tcW w:w="1417" w:type="dxa"/>
            <w:vMerge/>
            <w:tcBorders>
              <w:left w:val="nil"/>
              <w:bottom w:val="nil"/>
            </w:tcBorders>
          </w:tcPr>
          <w:p w14:paraId="0A06EA89" w14:textId="77777777" w:rsidR="000E507D" w:rsidRDefault="000E507D" w:rsidP="0012526C">
            <w:pPr>
              <w:overflowPunct w:val="0"/>
              <w:autoSpaceDE w:val="0"/>
              <w:autoSpaceDN w:val="0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66030BB" w14:textId="77777777" w:rsidR="000E507D" w:rsidRDefault="000E507D" w:rsidP="0012526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33A6127" w14:textId="77777777" w:rsidR="000E507D" w:rsidRDefault="000E507D" w:rsidP="0012526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1AE129A" w14:textId="77777777" w:rsidR="000E507D" w:rsidRDefault="000E507D" w:rsidP="0012526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E0C541F" w14:textId="77777777" w:rsidR="000E507D" w:rsidRDefault="000E507D" w:rsidP="0012526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A03E941" w14:textId="77777777" w:rsidR="000E507D" w:rsidRDefault="000E507D" w:rsidP="0012526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3181ABB" w14:textId="77777777" w:rsidR="000E507D" w:rsidRDefault="000E507D" w:rsidP="0012526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EC67A01" w14:textId="77777777" w:rsidR="000E507D" w:rsidRDefault="000E507D" w:rsidP="0012526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F438528" w14:textId="77777777" w:rsidR="000E507D" w:rsidRDefault="000E507D" w:rsidP="0012526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C580EB1" w14:textId="77777777" w:rsidR="000E507D" w:rsidRDefault="000E507D" w:rsidP="0012526C">
            <w:pPr>
              <w:overflowPunct w:val="0"/>
              <w:autoSpaceDE w:val="0"/>
              <w:autoSpaceDN w:val="0"/>
              <w:jc w:val="center"/>
            </w:pPr>
          </w:p>
        </w:tc>
      </w:tr>
    </w:tbl>
    <w:p w14:paraId="6C8DEA89" w14:textId="77777777" w:rsidR="000E507D" w:rsidRDefault="000E507D" w:rsidP="000E507D">
      <w:pPr>
        <w:wordWrap w:val="0"/>
        <w:overflowPunct w:val="0"/>
        <w:autoSpaceDE w:val="0"/>
        <w:autoSpaceDN w:val="0"/>
        <w:ind w:leftChars="100" w:left="254" w:rightChars="100" w:right="254"/>
        <w:jc w:val="right"/>
      </w:pPr>
      <w:r>
        <w:rPr>
          <w:rFonts w:hint="eastAsia"/>
        </w:rPr>
        <w:t>（消費税及び地方消費全を含む。）</w:t>
      </w:r>
    </w:p>
    <w:p w14:paraId="1B6B7A04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0534A2D4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4F575B68" w14:textId="77777777" w:rsidR="000E507D" w:rsidRDefault="000E507D" w:rsidP="000E507D">
      <w:pPr>
        <w:wordWrap w:val="0"/>
        <w:overflowPunct w:val="0"/>
        <w:autoSpaceDE w:val="0"/>
        <w:autoSpaceDN w:val="0"/>
        <w:ind w:leftChars="100" w:left="254" w:rightChars="100" w:right="254"/>
        <w:jc w:val="right"/>
      </w:pPr>
      <w:r>
        <w:rPr>
          <w:rFonts w:hint="eastAsia"/>
        </w:rPr>
        <w:t>令和　　年　　月　　日</w:t>
      </w:r>
    </w:p>
    <w:p w14:paraId="655A8E0E" w14:textId="77777777" w:rsidR="000E507D" w:rsidRPr="00827EDC" w:rsidRDefault="000E507D" w:rsidP="000E507D">
      <w:pPr>
        <w:overflowPunct w:val="0"/>
        <w:autoSpaceDE w:val="0"/>
        <w:autoSpaceDN w:val="0"/>
        <w:ind w:leftChars="100" w:left="254"/>
      </w:pPr>
    </w:p>
    <w:p w14:paraId="5E0890CA" w14:textId="77777777" w:rsidR="000E507D" w:rsidRDefault="000E507D" w:rsidP="000E507D">
      <w:pPr>
        <w:overflowPunct w:val="0"/>
        <w:autoSpaceDE w:val="0"/>
        <w:autoSpaceDN w:val="0"/>
        <w:ind w:leftChars="200" w:left="508"/>
      </w:pPr>
      <w:r>
        <w:rPr>
          <w:rFonts w:hint="eastAsia"/>
        </w:rPr>
        <w:t xml:space="preserve">島田市長　染谷　絹代　</w:t>
      </w:r>
    </w:p>
    <w:p w14:paraId="09A79032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7C537679" w14:textId="77777777" w:rsidR="000E507D" w:rsidRDefault="000E507D" w:rsidP="000E507D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所在地　</w:t>
      </w:r>
    </w:p>
    <w:p w14:paraId="28F4F585" w14:textId="77777777" w:rsidR="000E507D" w:rsidRDefault="000E507D" w:rsidP="000E507D">
      <w:pPr>
        <w:overflowPunct w:val="0"/>
        <w:autoSpaceDE w:val="0"/>
        <w:autoSpaceDN w:val="0"/>
        <w:ind w:leftChars="1500" w:left="3810"/>
      </w:pPr>
    </w:p>
    <w:p w14:paraId="587BC901" w14:textId="77777777" w:rsidR="000E507D" w:rsidRDefault="000E507D" w:rsidP="000E507D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商号又は名称　</w:t>
      </w:r>
    </w:p>
    <w:p w14:paraId="1FDB1577" w14:textId="77777777" w:rsidR="000E507D" w:rsidRDefault="000E507D" w:rsidP="000E507D">
      <w:pPr>
        <w:overflowPunct w:val="0"/>
        <w:autoSpaceDE w:val="0"/>
        <w:autoSpaceDN w:val="0"/>
        <w:ind w:leftChars="1500" w:left="3810"/>
      </w:pPr>
    </w:p>
    <w:p w14:paraId="32D33180" w14:textId="77777777" w:rsidR="000E507D" w:rsidRDefault="000E507D" w:rsidP="000E507D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>代表者職・氏名　　　　　　　　　　　　　　㊞</w:t>
      </w:r>
    </w:p>
    <w:p w14:paraId="6B1EC8F9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1710F19E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0012094D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4EFB8CB7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235215BC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1F1898D4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0DABB417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0F289D3E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2425008F" w14:textId="77777777" w:rsidR="000E507D" w:rsidRDefault="000E507D" w:rsidP="000E507D">
      <w:pPr>
        <w:overflowPunct w:val="0"/>
        <w:autoSpaceDE w:val="0"/>
        <w:autoSpaceDN w:val="0"/>
        <w:ind w:leftChars="100" w:left="254"/>
      </w:pPr>
    </w:p>
    <w:p w14:paraId="3A9327CB" w14:textId="77777777" w:rsidR="000E507D" w:rsidRDefault="000E507D" w:rsidP="000E507D">
      <w:pPr>
        <w:overflowPunct w:val="0"/>
        <w:autoSpaceDE w:val="0"/>
        <w:autoSpaceDN w:val="0"/>
        <w:ind w:leftChars="100" w:left="254"/>
      </w:pPr>
      <w:r>
        <w:rPr>
          <w:rFonts w:hint="eastAsia"/>
        </w:rPr>
        <w:t>（注意事項）</w:t>
      </w:r>
    </w:p>
    <w:p w14:paraId="3A6A7947" w14:textId="77777777" w:rsidR="000E507D" w:rsidRDefault="000E507D" w:rsidP="000E507D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１　金額は算用数字で記載し、頭部に￥を付記してください。</w:t>
      </w:r>
    </w:p>
    <w:p w14:paraId="21BB6D2A" w14:textId="77777777" w:rsidR="000E507D" w:rsidRDefault="000E507D" w:rsidP="000E507D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２　消費税及び地方消費税は</w:t>
      </w:r>
      <w:r>
        <w:t>10％で計算してください。</w:t>
      </w:r>
    </w:p>
    <w:p w14:paraId="4EAD0C12" w14:textId="3FCA78AE" w:rsidR="000E507D" w:rsidRPr="000E507D" w:rsidRDefault="000E507D" w:rsidP="000E507D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３　明細書（任意の様式）を添付してください。</w:t>
      </w:r>
    </w:p>
    <w:sectPr w:rsidR="000E507D" w:rsidRPr="000E507D" w:rsidSect="00AD186D">
      <w:pgSz w:w="11906" w:h="16838" w:code="9"/>
      <w:pgMar w:top="1134" w:right="1134" w:bottom="1134" w:left="1134" w:header="567" w:footer="567" w:gutter="0"/>
      <w:cols w:space="425"/>
      <w:docGrid w:type="linesAndChars" w:linePitch="36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EB80B" w14:textId="77777777" w:rsidR="00AD186D" w:rsidRDefault="00AD186D" w:rsidP="00AD186D">
      <w:r>
        <w:separator/>
      </w:r>
    </w:p>
  </w:endnote>
  <w:endnote w:type="continuationSeparator" w:id="0">
    <w:p w14:paraId="2A9A7E60" w14:textId="77777777" w:rsidR="00AD186D" w:rsidRDefault="00AD186D" w:rsidP="00AD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2B843" w14:textId="77777777" w:rsidR="00AD186D" w:rsidRDefault="00AD186D" w:rsidP="00AD186D">
      <w:r>
        <w:separator/>
      </w:r>
    </w:p>
  </w:footnote>
  <w:footnote w:type="continuationSeparator" w:id="0">
    <w:p w14:paraId="09959947" w14:textId="77777777" w:rsidR="00AD186D" w:rsidRDefault="00AD186D" w:rsidP="00AD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4"/>
    <w:rsid w:val="000279BD"/>
    <w:rsid w:val="000906C7"/>
    <w:rsid w:val="000E507D"/>
    <w:rsid w:val="001610F7"/>
    <w:rsid w:val="002C3B40"/>
    <w:rsid w:val="002C54CC"/>
    <w:rsid w:val="0039114B"/>
    <w:rsid w:val="00411985"/>
    <w:rsid w:val="005C230B"/>
    <w:rsid w:val="00692EF7"/>
    <w:rsid w:val="006A1230"/>
    <w:rsid w:val="00701830"/>
    <w:rsid w:val="007422B2"/>
    <w:rsid w:val="007C6DF0"/>
    <w:rsid w:val="00822E01"/>
    <w:rsid w:val="008515F8"/>
    <w:rsid w:val="008F468C"/>
    <w:rsid w:val="009709FA"/>
    <w:rsid w:val="00A1287E"/>
    <w:rsid w:val="00A719B6"/>
    <w:rsid w:val="00AC2213"/>
    <w:rsid w:val="00AD186D"/>
    <w:rsid w:val="00BB40AF"/>
    <w:rsid w:val="00BF17D6"/>
    <w:rsid w:val="00C90B0A"/>
    <w:rsid w:val="00E16600"/>
    <w:rsid w:val="00E5038E"/>
    <w:rsid w:val="00E83648"/>
    <w:rsid w:val="00EF5747"/>
    <w:rsid w:val="00EF79A4"/>
    <w:rsid w:val="00F51D97"/>
    <w:rsid w:val="00FB34AB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E1927"/>
  <w15:chartTrackingRefBased/>
  <w15:docId w15:val="{F1AD40D4-66AB-41F4-81CB-3EB56346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9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9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9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9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9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9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79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86D"/>
  </w:style>
  <w:style w:type="paragraph" w:styleId="ac">
    <w:name w:val="footer"/>
    <w:basedOn w:val="a"/>
    <w:link w:val="ad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186D"/>
  </w:style>
  <w:style w:type="table" w:styleId="ae">
    <w:name w:val="Table Grid"/>
    <w:basedOn w:val="a1"/>
    <w:uiPriority w:val="39"/>
    <w:rsid w:val="00FB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靖子</dc:creator>
  <cp:keywords/>
  <dc:description/>
  <cp:lastModifiedBy>山下 功記</cp:lastModifiedBy>
  <cp:revision>12</cp:revision>
  <dcterms:created xsi:type="dcterms:W3CDTF">2026-02-20T01:52:00Z</dcterms:created>
  <dcterms:modified xsi:type="dcterms:W3CDTF">2026-05-14T07:51:00Z</dcterms:modified>
</cp:coreProperties>
</file>